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4D7" w:rsidRDefault="003C64D7" w:rsidP="003C64D7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6A89" w:rsidRDefault="007967C2" w:rsidP="00AD3F21">
      <w:pPr>
        <w:pStyle w:val="a4"/>
        <w:spacing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967C2">
        <w:rPr>
          <w:rFonts w:ascii="Times New Roman" w:hAnsi="Times New Roman"/>
          <w:b/>
          <w:sz w:val="24"/>
          <w:szCs w:val="24"/>
        </w:rPr>
        <w:t>ОБОБЩЕНИЕ ПРАКТИКИ ОСУЩЕСТВЛЕНИЯ МУНИЦИПАЛЬНОГО ЗЕМЕЛЬНОГО КОНТРОЛЯ И ИТОГИ ЗА 2019 Г. ПО РЕЗУЛЬТАТАМ МУНИЦИПАЛЬНОГО ЗЕМЕЛЬНОГО КОНТРОЛЯ</w:t>
      </w:r>
    </w:p>
    <w:p w:rsidR="00AD3F21" w:rsidRPr="007967C2" w:rsidRDefault="00AD3F21" w:rsidP="00AD3F21">
      <w:pPr>
        <w:pStyle w:val="a4"/>
        <w:spacing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746A89" w:rsidRPr="00746A89" w:rsidRDefault="00746A89" w:rsidP="00746A89">
      <w:pPr>
        <w:pStyle w:val="a4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746A89">
        <w:rPr>
          <w:rFonts w:ascii="Times New Roman" w:hAnsi="Times New Roman"/>
          <w:sz w:val="24"/>
          <w:szCs w:val="24"/>
        </w:rPr>
        <w:t xml:space="preserve">Обобщение практики осуществления муниципального земельного контроля за </w:t>
      </w:r>
      <w:r>
        <w:rPr>
          <w:rFonts w:ascii="Times New Roman" w:hAnsi="Times New Roman"/>
          <w:sz w:val="24"/>
          <w:szCs w:val="24"/>
        </w:rPr>
        <w:t>2019 год</w:t>
      </w:r>
      <w:r w:rsidRPr="00746A89">
        <w:rPr>
          <w:rFonts w:ascii="Times New Roman" w:hAnsi="Times New Roman"/>
          <w:sz w:val="24"/>
          <w:szCs w:val="24"/>
        </w:rPr>
        <w:t xml:space="preserve"> подготовлено в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соответстви</w:t>
      </w:r>
      <w:proofErr w:type="spellEnd"/>
      <w:r w:rsidRPr="00746A89">
        <w:rPr>
          <w:rFonts w:ascii="Times New Roman" w:hAnsi="Times New Roman"/>
          <w:sz w:val="24"/>
          <w:szCs w:val="24"/>
        </w:rPr>
        <w:t xml:space="preserve"> с ч.3 ст.8.2 Федерального закона № 294–ФЗ от 26.12.2008 «О защите прав юридических лиц и индивидуальных предпринимателей при осуществлении государственного контроля (надзора) и муниципального контроля» и                       в соответствии   с Постановлением администрации </w:t>
      </w:r>
      <w:r>
        <w:rPr>
          <w:rFonts w:ascii="Times New Roman" w:hAnsi="Times New Roman"/>
          <w:sz w:val="24"/>
          <w:szCs w:val="24"/>
        </w:rPr>
        <w:t>муниципального района Сергиевский Самарской области</w:t>
      </w:r>
      <w:r w:rsidRPr="00746A89">
        <w:rPr>
          <w:rFonts w:ascii="Times New Roman" w:hAnsi="Times New Roman"/>
          <w:sz w:val="24"/>
          <w:szCs w:val="24"/>
        </w:rPr>
        <w:t xml:space="preserve"> </w:t>
      </w:r>
      <w:r w:rsidR="00A80531" w:rsidRPr="00A80531">
        <w:rPr>
          <w:rFonts w:ascii="Times New Roman" w:hAnsi="Times New Roman"/>
          <w:sz w:val="24"/>
          <w:szCs w:val="24"/>
        </w:rPr>
        <w:t xml:space="preserve">№1720 от 19.12.2019 г </w:t>
      </w:r>
      <w:r w:rsidRPr="00746A89">
        <w:rPr>
          <w:rFonts w:ascii="Times New Roman" w:hAnsi="Times New Roman"/>
          <w:sz w:val="24"/>
          <w:szCs w:val="24"/>
        </w:rPr>
        <w:t>«</w:t>
      </w:r>
      <w:r w:rsidR="00A80531" w:rsidRPr="00A80531">
        <w:rPr>
          <w:rFonts w:ascii="Times New Roman" w:hAnsi="Times New Roman"/>
          <w:sz w:val="24"/>
          <w:szCs w:val="24"/>
        </w:rPr>
        <w:t>Об утверждении Программы профилактики правонарушений обязательных требований</w:t>
      </w:r>
      <w:proofErr w:type="gramEnd"/>
      <w:r w:rsidR="00A80531" w:rsidRPr="00A80531">
        <w:rPr>
          <w:rFonts w:ascii="Times New Roman" w:hAnsi="Times New Roman"/>
          <w:sz w:val="24"/>
          <w:szCs w:val="24"/>
        </w:rPr>
        <w:t xml:space="preserve"> законодательства в сфере муниципального земельного контроля на 2020 и на плановый период 2021-2022гг.</w:t>
      </w:r>
      <w:r w:rsidRPr="00746A89">
        <w:rPr>
          <w:rFonts w:ascii="Times New Roman" w:hAnsi="Times New Roman"/>
          <w:sz w:val="24"/>
          <w:szCs w:val="24"/>
        </w:rPr>
        <w:t>».</w:t>
      </w:r>
    </w:p>
    <w:p w:rsidR="00746A89" w:rsidRDefault="00746A89" w:rsidP="00746A89">
      <w:pPr>
        <w:pStyle w:val="a4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6A89">
        <w:rPr>
          <w:rFonts w:ascii="Times New Roman" w:hAnsi="Times New Roman"/>
          <w:sz w:val="24"/>
          <w:szCs w:val="24"/>
        </w:rPr>
        <w:t>Анализ практики осуществления муниципального земельного контроля подготовлен с целью обеспечения доступности сведений об указанной практике, устранения условий, способствующих совершению правонарушений, а также оказание воздействия на участников земельных отношений в целях недопущения совершения правонарушений, обеспечение защиты прав и свобод человека и гражданина, общества и государства от противоправных посягательств.</w:t>
      </w:r>
    </w:p>
    <w:p w:rsidR="003C64D7" w:rsidRPr="007967C2" w:rsidRDefault="003C64D7" w:rsidP="003C64D7">
      <w:pPr>
        <w:pStyle w:val="a4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7967C2">
        <w:rPr>
          <w:rFonts w:ascii="Times New Roman" w:hAnsi="Times New Roman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 муниципальную функцию по осуществлению муниципального земельного контроля в границах муниципального района Сергиевский исполняет Администрация муниципального района Сергиевский, в лице уполномоченного ею органа – Контрольного управления администрации муниципального района Сергиевский, а структурным подразделением Управления, осуществляющим мероприятия по контролю за использованием земель юридическими лицами, индивидуальными предпринимателями</w:t>
      </w:r>
      <w:proofErr w:type="gramEnd"/>
      <w:r w:rsidRPr="007967C2">
        <w:rPr>
          <w:rFonts w:ascii="Times New Roman" w:hAnsi="Times New Roman"/>
          <w:sz w:val="24"/>
          <w:szCs w:val="24"/>
        </w:rPr>
        <w:t xml:space="preserve"> и гражданами в границах муниципального района Сергиевский является Отдел экологии, природных ресурсов и земельного контроля (далее Отдел). Непосредственное исполнение муниципальной функции осуществляется должностными лицами Отдела, в должностные обязанности которых входит осуществление муниципального земельного контроля в границах муниципального района Сергиевский</w:t>
      </w:r>
      <w:r w:rsidR="007967C2" w:rsidRPr="007967C2">
        <w:rPr>
          <w:rFonts w:ascii="Times New Roman" w:hAnsi="Times New Roman"/>
          <w:sz w:val="24"/>
          <w:szCs w:val="24"/>
        </w:rPr>
        <w:t>.</w:t>
      </w:r>
    </w:p>
    <w:p w:rsidR="003C64D7" w:rsidRPr="007967C2" w:rsidRDefault="003C64D7" w:rsidP="003C64D7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967C2">
        <w:rPr>
          <w:rFonts w:ascii="Times New Roman" w:hAnsi="Times New Roman"/>
          <w:sz w:val="24"/>
          <w:szCs w:val="24"/>
        </w:rPr>
        <w:tab/>
        <w:t xml:space="preserve">Предметом осуществления муниципальной функции является обеспечение соблюдения организациями независимо от их организационно-правовых форм и форм собственности, их руководителями, должностными лицами, индивидуальными </w:t>
      </w:r>
      <w:r w:rsidRPr="007967C2">
        <w:rPr>
          <w:rFonts w:ascii="Times New Roman" w:hAnsi="Times New Roman"/>
          <w:sz w:val="24"/>
          <w:szCs w:val="24"/>
        </w:rPr>
        <w:lastRenderedPageBreak/>
        <w:t xml:space="preserve">предпринимателями, гражданами требований, установленных муниципальными правовыми актами, а также требований, установленных федеральными законами, законами субъектов Российской Федерации при использовании земель. </w:t>
      </w:r>
    </w:p>
    <w:p w:rsidR="003C64D7" w:rsidRPr="007967C2" w:rsidRDefault="003C64D7" w:rsidP="003C64D7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967C2">
        <w:rPr>
          <w:rFonts w:ascii="Times New Roman" w:hAnsi="Times New Roman"/>
          <w:sz w:val="24"/>
          <w:szCs w:val="24"/>
        </w:rPr>
        <w:tab/>
        <w:t>Целью обобщения практики и анализа деятельности является:</w:t>
      </w:r>
      <w:r w:rsidRPr="007967C2">
        <w:rPr>
          <w:rFonts w:ascii="Times New Roman" w:hAnsi="Times New Roman"/>
          <w:sz w:val="24"/>
          <w:szCs w:val="24"/>
        </w:rPr>
        <w:tab/>
      </w:r>
    </w:p>
    <w:p w:rsidR="003C64D7" w:rsidRPr="007967C2" w:rsidRDefault="003C64D7" w:rsidP="003C64D7">
      <w:pPr>
        <w:pStyle w:val="a4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67C2">
        <w:rPr>
          <w:rFonts w:ascii="Times New Roman" w:hAnsi="Times New Roman"/>
          <w:sz w:val="24"/>
          <w:szCs w:val="24"/>
        </w:rPr>
        <w:t>-  профилактика нарушений обязательных требований  и требований, установленных муниципальными</w:t>
      </w:r>
      <w:r w:rsidR="007967C2" w:rsidRPr="007967C2">
        <w:rPr>
          <w:rFonts w:ascii="Times New Roman" w:hAnsi="Times New Roman"/>
          <w:sz w:val="24"/>
          <w:szCs w:val="24"/>
        </w:rPr>
        <w:t xml:space="preserve"> правовыми актами;</w:t>
      </w:r>
      <w:r w:rsidR="007967C2" w:rsidRPr="007967C2">
        <w:rPr>
          <w:rFonts w:ascii="Times New Roman" w:hAnsi="Times New Roman"/>
          <w:sz w:val="24"/>
          <w:szCs w:val="24"/>
        </w:rPr>
        <w:tab/>
      </w:r>
      <w:r w:rsidR="007967C2" w:rsidRPr="007967C2">
        <w:rPr>
          <w:rFonts w:ascii="Times New Roman" w:hAnsi="Times New Roman"/>
          <w:sz w:val="24"/>
          <w:szCs w:val="24"/>
        </w:rPr>
        <w:tab/>
      </w:r>
      <w:r w:rsidR="007967C2" w:rsidRPr="007967C2">
        <w:rPr>
          <w:rFonts w:ascii="Times New Roman" w:hAnsi="Times New Roman"/>
          <w:sz w:val="24"/>
          <w:szCs w:val="24"/>
        </w:rPr>
        <w:tab/>
      </w:r>
      <w:r w:rsidR="007967C2" w:rsidRPr="007967C2">
        <w:rPr>
          <w:rFonts w:ascii="Times New Roman" w:hAnsi="Times New Roman"/>
          <w:sz w:val="24"/>
          <w:szCs w:val="24"/>
        </w:rPr>
        <w:tab/>
      </w:r>
    </w:p>
    <w:p w:rsidR="003C64D7" w:rsidRPr="007967C2" w:rsidRDefault="003C64D7" w:rsidP="003C64D7">
      <w:pPr>
        <w:pStyle w:val="a4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67C2">
        <w:rPr>
          <w:rFonts w:ascii="Times New Roman" w:hAnsi="Times New Roman"/>
          <w:sz w:val="24"/>
          <w:szCs w:val="24"/>
        </w:rPr>
        <w:t>-     снижение количества пр</w:t>
      </w:r>
      <w:r w:rsidR="007967C2" w:rsidRPr="007967C2">
        <w:rPr>
          <w:rFonts w:ascii="Times New Roman" w:hAnsi="Times New Roman"/>
          <w:sz w:val="24"/>
          <w:szCs w:val="24"/>
        </w:rPr>
        <w:t>авонарушений;</w:t>
      </w:r>
      <w:r w:rsidR="007967C2" w:rsidRPr="007967C2">
        <w:rPr>
          <w:rFonts w:ascii="Times New Roman" w:hAnsi="Times New Roman"/>
          <w:sz w:val="24"/>
          <w:szCs w:val="24"/>
        </w:rPr>
        <w:tab/>
      </w:r>
      <w:r w:rsidR="007967C2" w:rsidRPr="007967C2">
        <w:rPr>
          <w:rFonts w:ascii="Times New Roman" w:hAnsi="Times New Roman"/>
          <w:sz w:val="24"/>
          <w:szCs w:val="24"/>
        </w:rPr>
        <w:tab/>
      </w:r>
      <w:r w:rsidR="007967C2" w:rsidRPr="007967C2">
        <w:rPr>
          <w:rFonts w:ascii="Times New Roman" w:hAnsi="Times New Roman"/>
          <w:sz w:val="24"/>
          <w:szCs w:val="24"/>
        </w:rPr>
        <w:tab/>
      </w:r>
    </w:p>
    <w:p w:rsidR="003C64D7" w:rsidRPr="007967C2" w:rsidRDefault="003C64D7" w:rsidP="003C64D7">
      <w:pPr>
        <w:pStyle w:val="a4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67C2">
        <w:rPr>
          <w:rFonts w:ascii="Times New Roman" w:hAnsi="Times New Roman"/>
          <w:sz w:val="24"/>
          <w:szCs w:val="24"/>
        </w:rPr>
        <w:t>-   информирование субъектов контроля о видах правонарушений, в том числе типичных наиболее частых, рекомендаций по их недопущению и устранению;</w:t>
      </w:r>
      <w:r w:rsidRPr="007967C2">
        <w:rPr>
          <w:rFonts w:ascii="Times New Roman" w:hAnsi="Times New Roman"/>
          <w:sz w:val="24"/>
          <w:szCs w:val="24"/>
        </w:rPr>
        <w:tab/>
      </w:r>
    </w:p>
    <w:p w:rsidR="003C64D7" w:rsidRPr="007967C2" w:rsidRDefault="003C64D7" w:rsidP="003C64D7">
      <w:pPr>
        <w:pStyle w:val="a4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67C2">
        <w:rPr>
          <w:rFonts w:ascii="Times New Roman" w:hAnsi="Times New Roman"/>
          <w:sz w:val="24"/>
          <w:szCs w:val="24"/>
        </w:rPr>
        <w:t>- информирование осуществляется посредством публикации на сайте администрации, размещением новых и изменениям действующих нормативных правовых актов, направлением предписаний, предостережений, разъяснительной работы и иными способами.</w:t>
      </w:r>
      <w:r w:rsidRPr="007967C2">
        <w:rPr>
          <w:rFonts w:ascii="Times New Roman" w:hAnsi="Times New Roman"/>
          <w:sz w:val="24"/>
          <w:szCs w:val="24"/>
        </w:rPr>
        <w:tab/>
      </w:r>
      <w:r w:rsidRPr="007967C2">
        <w:rPr>
          <w:rFonts w:ascii="Times New Roman" w:hAnsi="Times New Roman"/>
          <w:sz w:val="24"/>
          <w:szCs w:val="24"/>
        </w:rPr>
        <w:tab/>
      </w:r>
      <w:r w:rsidRPr="007967C2">
        <w:rPr>
          <w:rFonts w:ascii="Times New Roman" w:hAnsi="Times New Roman"/>
          <w:sz w:val="24"/>
          <w:szCs w:val="24"/>
        </w:rPr>
        <w:tab/>
      </w:r>
      <w:r w:rsidRPr="007967C2">
        <w:rPr>
          <w:rFonts w:ascii="Times New Roman" w:hAnsi="Times New Roman"/>
          <w:sz w:val="24"/>
          <w:szCs w:val="24"/>
        </w:rPr>
        <w:tab/>
      </w:r>
      <w:r w:rsidRPr="007967C2">
        <w:rPr>
          <w:rFonts w:ascii="Times New Roman" w:hAnsi="Times New Roman"/>
          <w:sz w:val="24"/>
          <w:szCs w:val="24"/>
        </w:rPr>
        <w:tab/>
      </w:r>
      <w:r w:rsidRPr="007967C2">
        <w:rPr>
          <w:rFonts w:ascii="Times New Roman" w:hAnsi="Times New Roman"/>
          <w:sz w:val="24"/>
          <w:szCs w:val="24"/>
        </w:rPr>
        <w:tab/>
      </w:r>
    </w:p>
    <w:p w:rsidR="003C64D7" w:rsidRPr="007967C2" w:rsidRDefault="003C64D7" w:rsidP="003C64D7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967C2">
        <w:rPr>
          <w:rFonts w:ascii="Times New Roman" w:hAnsi="Times New Roman"/>
          <w:sz w:val="24"/>
          <w:szCs w:val="24"/>
        </w:rPr>
        <w:t xml:space="preserve">Обобщение правоприменительной деятельности осуществляется по результатам: </w:t>
      </w:r>
    </w:p>
    <w:p w:rsidR="003C64D7" w:rsidRPr="007967C2" w:rsidRDefault="003C64D7" w:rsidP="003C64D7">
      <w:pPr>
        <w:pStyle w:val="a4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967C2">
        <w:rPr>
          <w:rFonts w:ascii="Times New Roman" w:hAnsi="Times New Roman"/>
          <w:sz w:val="24"/>
          <w:szCs w:val="24"/>
        </w:rPr>
        <w:t xml:space="preserve">- проведения плановых (внеплановых) документарных и выездных проверок, </w:t>
      </w:r>
    </w:p>
    <w:p w:rsidR="003C64D7" w:rsidRPr="007967C2" w:rsidRDefault="003C64D7" w:rsidP="003C64D7">
      <w:pPr>
        <w:pStyle w:val="a4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967C2">
        <w:rPr>
          <w:rFonts w:ascii="Times New Roman" w:hAnsi="Times New Roman"/>
          <w:sz w:val="24"/>
          <w:szCs w:val="24"/>
        </w:rPr>
        <w:t>- обращений юридических лиц, индивидуальных предпринимателей, граждан, органов местного самоуправления, органов власти;</w:t>
      </w:r>
    </w:p>
    <w:p w:rsidR="003C64D7" w:rsidRPr="007967C2" w:rsidRDefault="003C64D7" w:rsidP="003C64D7">
      <w:pPr>
        <w:pStyle w:val="a4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967C2">
        <w:rPr>
          <w:rFonts w:ascii="Times New Roman" w:hAnsi="Times New Roman"/>
          <w:sz w:val="24"/>
          <w:szCs w:val="24"/>
        </w:rPr>
        <w:t xml:space="preserve">Орган муниципального земельного контроля и его должностные лица осуществляют муниципальный земельный </w:t>
      </w:r>
      <w:proofErr w:type="gramStart"/>
      <w:r w:rsidRPr="007967C2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7967C2">
        <w:rPr>
          <w:rFonts w:ascii="Times New Roman" w:hAnsi="Times New Roman"/>
          <w:sz w:val="24"/>
          <w:szCs w:val="24"/>
        </w:rPr>
        <w:t xml:space="preserve"> соблюдением:</w:t>
      </w:r>
    </w:p>
    <w:p w:rsidR="003C64D7" w:rsidRPr="007967C2" w:rsidRDefault="003C64D7" w:rsidP="003C64D7">
      <w:pPr>
        <w:pStyle w:val="a4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967C2">
        <w:rPr>
          <w:rFonts w:ascii="Times New Roman" w:hAnsi="Times New Roman"/>
          <w:sz w:val="24"/>
          <w:szCs w:val="24"/>
        </w:rPr>
        <w:t>- требований о недопущении самовольного занятия земельного участка или части земельного участка, в том числе использования земельного участка лицом, не имеющим предусмотренных законодательством Российской Федерации прав на указанный земельный участок;</w:t>
      </w:r>
    </w:p>
    <w:p w:rsidR="003C64D7" w:rsidRPr="007967C2" w:rsidRDefault="003C64D7" w:rsidP="003C64D7">
      <w:pPr>
        <w:pStyle w:val="a4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967C2">
        <w:rPr>
          <w:rFonts w:ascii="Times New Roman" w:hAnsi="Times New Roman"/>
          <w:sz w:val="24"/>
          <w:szCs w:val="24"/>
        </w:rPr>
        <w:t>- требований о недопущении самовольной уступки права пользования землей, самовольной мены земельными участками, а также требований о недопущении самовольного ограничения доступа на земельные участки общего пользования;</w:t>
      </w:r>
    </w:p>
    <w:p w:rsidR="003C64D7" w:rsidRPr="007967C2" w:rsidRDefault="003C64D7" w:rsidP="003C64D7">
      <w:pPr>
        <w:pStyle w:val="a4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967C2">
        <w:rPr>
          <w:rFonts w:ascii="Times New Roman" w:hAnsi="Times New Roman"/>
          <w:sz w:val="24"/>
          <w:szCs w:val="24"/>
        </w:rPr>
        <w:t>- требований о переоформлении юридическим лицом права постоянного (бессрочного) пользования земельного участка на право аренды земельного участка или о приобретении этого земельного участка в собственность, требований по своевременному возвращению земельных участков, предоставленных на правах аренды;</w:t>
      </w:r>
    </w:p>
    <w:p w:rsidR="003C64D7" w:rsidRPr="007967C2" w:rsidRDefault="003C64D7" w:rsidP="003C64D7">
      <w:pPr>
        <w:pStyle w:val="a4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967C2">
        <w:rPr>
          <w:rFonts w:ascii="Times New Roman" w:hAnsi="Times New Roman"/>
          <w:sz w:val="24"/>
          <w:szCs w:val="24"/>
        </w:rPr>
        <w:t>- требований об использовании земельных участков по целевому назначению в соответствии с принадлежностью данных земельных участков к той или иной категории земель и (или) разрешенным использованием;</w:t>
      </w:r>
    </w:p>
    <w:p w:rsidR="003C64D7" w:rsidRPr="007967C2" w:rsidRDefault="003C64D7" w:rsidP="003C64D7">
      <w:pPr>
        <w:pStyle w:val="a4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967C2">
        <w:rPr>
          <w:rFonts w:ascii="Times New Roman" w:hAnsi="Times New Roman"/>
          <w:sz w:val="24"/>
          <w:szCs w:val="24"/>
        </w:rPr>
        <w:t xml:space="preserve">- требований, связанных с обязательным использованием земельных участков, предназначенных для жилищного или иного строительства, садоводства, огородничества, </w:t>
      </w:r>
      <w:r w:rsidRPr="007967C2">
        <w:rPr>
          <w:rFonts w:ascii="Times New Roman" w:hAnsi="Times New Roman"/>
          <w:sz w:val="24"/>
          <w:szCs w:val="24"/>
        </w:rPr>
        <w:lastRenderedPageBreak/>
        <w:t>в указанных целях в случае, если обязанность по использованию таких земельных участков в течение установленного срока предусмотрена федеральным законодательством;</w:t>
      </w:r>
    </w:p>
    <w:p w:rsidR="003C64D7" w:rsidRPr="007967C2" w:rsidRDefault="003C64D7" w:rsidP="003C64D7">
      <w:pPr>
        <w:pStyle w:val="a4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967C2">
        <w:rPr>
          <w:rFonts w:ascii="Times New Roman" w:hAnsi="Times New Roman"/>
          <w:sz w:val="24"/>
          <w:szCs w:val="24"/>
        </w:rPr>
        <w:t>- обязанностей по приведению земель в состояние, пригодное для использования по целевому назначению;</w:t>
      </w:r>
    </w:p>
    <w:p w:rsidR="003C64D7" w:rsidRPr="007967C2" w:rsidRDefault="003C64D7" w:rsidP="007967C2">
      <w:pPr>
        <w:pStyle w:val="a4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967C2">
        <w:rPr>
          <w:rFonts w:ascii="Times New Roman" w:hAnsi="Times New Roman"/>
          <w:sz w:val="24"/>
          <w:szCs w:val="24"/>
        </w:rPr>
        <w:t>- предписаний, выданных должностными лицами органа муниципального земельного контроля юридическому лицу, индивидуальному предпринимателю, гражданину об устранении выявленных нарушений обязательных требований с указанием сроков их устранения, о проведении мероприятий по обеспечению соблюдения обязательных требований.</w:t>
      </w:r>
    </w:p>
    <w:p w:rsidR="003C64D7" w:rsidRPr="007967C2" w:rsidRDefault="003C64D7" w:rsidP="003C64D7">
      <w:pPr>
        <w:pStyle w:val="a4"/>
        <w:spacing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7967C2">
        <w:rPr>
          <w:rFonts w:ascii="Times New Roman" w:hAnsi="Times New Roman"/>
          <w:b/>
          <w:sz w:val="24"/>
          <w:szCs w:val="24"/>
        </w:rPr>
        <w:t>Обязательные требования и требования, установленные муниципальными правовыми актами.</w:t>
      </w:r>
    </w:p>
    <w:p w:rsidR="003C64D7" w:rsidRPr="007967C2" w:rsidRDefault="003C64D7" w:rsidP="003C64D7">
      <w:pPr>
        <w:pStyle w:val="a4"/>
        <w:spacing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7967C2">
        <w:rPr>
          <w:rFonts w:ascii="Times New Roman" w:hAnsi="Times New Roman"/>
          <w:i/>
          <w:sz w:val="24"/>
          <w:szCs w:val="24"/>
        </w:rPr>
        <w:t xml:space="preserve"> Земельный кодекс РФ, статья 25. Основания возникновения прав на землю.</w:t>
      </w:r>
    </w:p>
    <w:p w:rsidR="003C64D7" w:rsidRPr="007967C2" w:rsidRDefault="003C64D7" w:rsidP="003C64D7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967C2">
        <w:rPr>
          <w:rFonts w:ascii="Times New Roman" w:hAnsi="Times New Roman"/>
          <w:sz w:val="24"/>
          <w:szCs w:val="24"/>
        </w:rPr>
        <w:t xml:space="preserve">     Права на земельные участки, предусмотренные главами III и IV настоящего Кодекса, возникают по основаниям, установленным гражданским законодательством, федеральными законами, и подлежат государственной регистрации в соответствии с Федеральным законом "О государственной регистрации недвижимости".</w:t>
      </w:r>
    </w:p>
    <w:p w:rsidR="003C64D7" w:rsidRPr="007967C2" w:rsidRDefault="003C64D7" w:rsidP="003C64D7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3C64D7" w:rsidRPr="007967C2" w:rsidRDefault="003C64D7" w:rsidP="003C64D7">
      <w:pPr>
        <w:spacing w:line="360" w:lineRule="auto"/>
        <w:ind w:left="360"/>
        <w:rPr>
          <w:rFonts w:ascii="Times New Roman" w:hAnsi="Times New Roman"/>
          <w:i/>
          <w:sz w:val="24"/>
          <w:szCs w:val="24"/>
        </w:rPr>
      </w:pPr>
      <w:r w:rsidRPr="007967C2">
        <w:rPr>
          <w:rFonts w:ascii="Times New Roman" w:hAnsi="Times New Roman"/>
          <w:i/>
          <w:sz w:val="24"/>
          <w:szCs w:val="24"/>
        </w:rPr>
        <w:t xml:space="preserve"> Земельный кодекс РФ, статья 26.  Документы о правах на земельные участки.</w:t>
      </w:r>
    </w:p>
    <w:p w:rsidR="003C64D7" w:rsidRPr="007967C2" w:rsidRDefault="003C64D7" w:rsidP="003C64D7">
      <w:pPr>
        <w:pStyle w:val="a4"/>
        <w:tabs>
          <w:tab w:val="left" w:pos="284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967C2">
        <w:rPr>
          <w:rFonts w:ascii="Times New Roman" w:hAnsi="Times New Roman"/>
          <w:sz w:val="24"/>
          <w:szCs w:val="24"/>
        </w:rPr>
        <w:t xml:space="preserve">       Права на земельные участки, предусмотренные главами III и IV настоящего Кодекса, удостоверяются документами в порядке, установленном Федеральным законом "О государственной регистрации недвижимости".</w:t>
      </w:r>
    </w:p>
    <w:p w:rsidR="003C64D7" w:rsidRPr="007967C2" w:rsidRDefault="003C64D7" w:rsidP="003C64D7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967C2">
        <w:rPr>
          <w:rFonts w:ascii="Times New Roman" w:hAnsi="Times New Roman"/>
          <w:b/>
          <w:sz w:val="24"/>
          <w:szCs w:val="24"/>
          <w:lang w:eastAsia="ru-RU"/>
        </w:rPr>
        <w:t>Все без исключения юридические лица, индивидуальные предприниматели, граждане, органы государственной власти, правообладатели земельных  участков и объектов недвижимости на них (индивидуальные жилые дома, строения здания, помещения и иные объекты)  обязаны осуществить государственную регистрацию права на указанные объекты недвижимости.</w:t>
      </w:r>
    </w:p>
    <w:p w:rsidR="003C64D7" w:rsidRPr="007967C2" w:rsidRDefault="003C64D7" w:rsidP="003C64D7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967C2">
        <w:rPr>
          <w:rFonts w:ascii="Times New Roman" w:hAnsi="Times New Roman"/>
          <w:b/>
          <w:sz w:val="24"/>
          <w:szCs w:val="24"/>
          <w:lang w:eastAsia="ru-RU"/>
        </w:rPr>
        <w:t>Обязанности собственников земельных участков и лиц, не являющихся собственниками земельных участков</w:t>
      </w:r>
    </w:p>
    <w:p w:rsidR="003C64D7" w:rsidRPr="007967C2" w:rsidRDefault="003C64D7" w:rsidP="003C64D7">
      <w:pPr>
        <w:spacing w:line="360" w:lineRule="auto"/>
        <w:ind w:firstLine="708"/>
        <w:rPr>
          <w:rFonts w:ascii="Times New Roman" w:hAnsi="Times New Roman"/>
          <w:i/>
          <w:sz w:val="24"/>
          <w:szCs w:val="24"/>
        </w:rPr>
      </w:pPr>
      <w:r w:rsidRPr="007967C2">
        <w:rPr>
          <w:rFonts w:ascii="Times New Roman" w:hAnsi="Times New Roman"/>
          <w:i/>
          <w:sz w:val="24"/>
          <w:szCs w:val="24"/>
        </w:rPr>
        <w:t>Земельный кодекс РФ, статья 42. Обязанности собственников земельных участков и лиц, не являющихся собственниками земельных участков, по использованию земельных участков.</w:t>
      </w:r>
    </w:p>
    <w:p w:rsidR="003C64D7" w:rsidRPr="007967C2" w:rsidRDefault="003C64D7" w:rsidP="003C64D7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 w:rsidRPr="007967C2">
        <w:rPr>
          <w:rFonts w:ascii="Times New Roman" w:hAnsi="Times New Roman"/>
          <w:sz w:val="24"/>
          <w:szCs w:val="24"/>
        </w:rPr>
        <w:t xml:space="preserve">Собственники земельных участков и лица, не являющиеся собственниками земельных участков, обязаны: </w:t>
      </w:r>
    </w:p>
    <w:p w:rsidR="003C64D7" w:rsidRPr="007967C2" w:rsidRDefault="003C64D7" w:rsidP="003C64D7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 w:rsidRPr="007967C2">
        <w:rPr>
          <w:rFonts w:ascii="Times New Roman" w:hAnsi="Times New Roman"/>
          <w:sz w:val="24"/>
          <w:szCs w:val="24"/>
        </w:rPr>
        <w:t xml:space="preserve">- использовать земельные участки в соответствии с их целевым назначением </w:t>
      </w:r>
      <w:r w:rsidRPr="007967C2">
        <w:rPr>
          <w:rFonts w:ascii="Times New Roman" w:hAnsi="Times New Roman"/>
          <w:sz w:val="24"/>
          <w:szCs w:val="24"/>
        </w:rPr>
        <w:lastRenderedPageBreak/>
        <w:t xml:space="preserve">способами, которые не должны наносить вред окружающей среде, в том числе земле как природному объекту; </w:t>
      </w:r>
    </w:p>
    <w:p w:rsidR="003C64D7" w:rsidRPr="007967C2" w:rsidRDefault="003C64D7" w:rsidP="003C64D7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 w:rsidRPr="007967C2">
        <w:rPr>
          <w:rFonts w:ascii="Times New Roman" w:hAnsi="Times New Roman"/>
          <w:sz w:val="24"/>
          <w:szCs w:val="24"/>
        </w:rPr>
        <w:t>- сохранять межевые, геодезические и другие специальные знаки, установленные на земельных участках в соответствии с законодательством;</w:t>
      </w:r>
    </w:p>
    <w:p w:rsidR="003C64D7" w:rsidRPr="007967C2" w:rsidRDefault="003C64D7" w:rsidP="003C64D7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 w:rsidRPr="007967C2">
        <w:rPr>
          <w:rFonts w:ascii="Times New Roman" w:hAnsi="Times New Roman"/>
          <w:sz w:val="24"/>
          <w:szCs w:val="24"/>
        </w:rPr>
        <w:t xml:space="preserve"> - осуществлять мероприятия по охране земель, лесов, водных объектов и других природных ресурсов, в том числе меры пожарной безопасности;</w:t>
      </w:r>
    </w:p>
    <w:p w:rsidR="003C64D7" w:rsidRPr="007967C2" w:rsidRDefault="003C64D7" w:rsidP="003C64D7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 w:rsidRPr="007967C2">
        <w:rPr>
          <w:rFonts w:ascii="Times New Roman" w:hAnsi="Times New Roman"/>
          <w:sz w:val="24"/>
          <w:szCs w:val="24"/>
        </w:rPr>
        <w:t xml:space="preserve"> - своевременно приступать к использованию земельных участков в случаях, если сроки освоения земельных участков предусмотрены договорами; </w:t>
      </w:r>
    </w:p>
    <w:p w:rsidR="003C64D7" w:rsidRPr="007967C2" w:rsidRDefault="003C64D7" w:rsidP="003C64D7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 w:rsidRPr="007967C2">
        <w:rPr>
          <w:rFonts w:ascii="Times New Roman" w:hAnsi="Times New Roman"/>
          <w:sz w:val="24"/>
          <w:szCs w:val="24"/>
        </w:rPr>
        <w:t xml:space="preserve">- своевременно производить платежи за землю; </w:t>
      </w:r>
    </w:p>
    <w:p w:rsidR="003C64D7" w:rsidRPr="007967C2" w:rsidRDefault="003C64D7" w:rsidP="003C64D7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 w:rsidRPr="007967C2">
        <w:rPr>
          <w:rFonts w:ascii="Times New Roman" w:hAnsi="Times New Roman"/>
          <w:sz w:val="24"/>
          <w:szCs w:val="24"/>
        </w:rPr>
        <w:t xml:space="preserve">- соблюдать при использовании земельных участков требования градостроительных регламентов, строительных, экологических, санитарно-гигиенических, противопожарных и иных правил, нормативов; </w:t>
      </w:r>
    </w:p>
    <w:p w:rsidR="003C64D7" w:rsidRPr="007967C2" w:rsidRDefault="003C64D7" w:rsidP="003C64D7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 w:rsidRPr="007967C2">
        <w:rPr>
          <w:rFonts w:ascii="Times New Roman" w:hAnsi="Times New Roman"/>
          <w:sz w:val="24"/>
          <w:szCs w:val="24"/>
        </w:rPr>
        <w:t xml:space="preserve">- не допускать загрязнение, истощение, деградацию, порчу, уничтожение земель и почв и иное негативное воздействие на земли и почвы; </w:t>
      </w:r>
    </w:p>
    <w:p w:rsidR="003C64D7" w:rsidRPr="007967C2" w:rsidRDefault="003C64D7" w:rsidP="003C64D7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 w:rsidRPr="007967C2">
        <w:rPr>
          <w:rFonts w:ascii="Times New Roman" w:hAnsi="Times New Roman"/>
          <w:sz w:val="24"/>
          <w:szCs w:val="24"/>
        </w:rPr>
        <w:t>- выполнять иные требования, предусмотренные настоящим Кодексом, федеральными законами.</w:t>
      </w:r>
      <w:r w:rsidRPr="007967C2">
        <w:rPr>
          <w:rFonts w:ascii="Times New Roman" w:hAnsi="Times New Roman"/>
          <w:sz w:val="24"/>
          <w:szCs w:val="24"/>
        </w:rPr>
        <w:tab/>
      </w:r>
    </w:p>
    <w:p w:rsidR="003C64D7" w:rsidRPr="007967C2" w:rsidRDefault="003C64D7" w:rsidP="003C64D7">
      <w:pPr>
        <w:spacing w:line="360" w:lineRule="auto"/>
        <w:ind w:firstLine="708"/>
        <w:rPr>
          <w:rFonts w:ascii="Times New Roman" w:hAnsi="Times New Roman"/>
          <w:b/>
          <w:sz w:val="24"/>
          <w:szCs w:val="24"/>
        </w:rPr>
      </w:pPr>
    </w:p>
    <w:p w:rsidR="003C64D7" w:rsidRPr="007967C2" w:rsidRDefault="003C64D7" w:rsidP="003C64D7">
      <w:pPr>
        <w:pStyle w:val="a5"/>
        <w:spacing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967C2">
        <w:rPr>
          <w:rFonts w:ascii="Times New Roman" w:hAnsi="Times New Roman"/>
          <w:b/>
          <w:sz w:val="24"/>
          <w:szCs w:val="24"/>
          <w:lang w:eastAsia="ru-RU"/>
        </w:rPr>
        <w:t>Ответственность за земельные правонарушения</w:t>
      </w:r>
    </w:p>
    <w:p w:rsidR="003C64D7" w:rsidRPr="007967C2" w:rsidRDefault="003C64D7" w:rsidP="003C64D7">
      <w:pPr>
        <w:pStyle w:val="a5"/>
        <w:spacing w:line="36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7967C2">
        <w:rPr>
          <w:rFonts w:ascii="Times New Roman" w:hAnsi="Times New Roman"/>
          <w:i/>
          <w:sz w:val="24"/>
          <w:szCs w:val="24"/>
          <w:lang w:eastAsia="ru-RU"/>
        </w:rPr>
        <w:t>Земельный кодекс РФ, статья 74. Административная и уголовная ответственность за земельные правонарушения.</w:t>
      </w:r>
    </w:p>
    <w:p w:rsidR="003C64D7" w:rsidRPr="007967C2" w:rsidRDefault="003C64D7" w:rsidP="003C64D7">
      <w:pPr>
        <w:pStyle w:val="a5"/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67C2">
        <w:rPr>
          <w:rFonts w:ascii="Times New Roman" w:hAnsi="Times New Roman"/>
          <w:sz w:val="24"/>
          <w:szCs w:val="24"/>
          <w:lang w:eastAsia="ru-RU"/>
        </w:rPr>
        <w:t xml:space="preserve">1. Лица, виновные в совершении земельных правонарушений, несут административную или уголовную ответственность в порядке, установленном законодательством. </w:t>
      </w:r>
    </w:p>
    <w:p w:rsidR="003C64D7" w:rsidRPr="007967C2" w:rsidRDefault="003C64D7" w:rsidP="003C64D7">
      <w:pPr>
        <w:pStyle w:val="a5"/>
        <w:spacing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967C2">
        <w:rPr>
          <w:rFonts w:ascii="Times New Roman" w:hAnsi="Times New Roman"/>
          <w:sz w:val="24"/>
          <w:szCs w:val="24"/>
          <w:lang w:eastAsia="ru-RU"/>
        </w:rPr>
        <w:t xml:space="preserve"> 2. Привлечение лица, виновного в совершении земельных правонарушений, к уголовной или административной ответственности </w:t>
      </w:r>
      <w:r w:rsidRPr="007967C2">
        <w:rPr>
          <w:rFonts w:ascii="Times New Roman" w:hAnsi="Times New Roman"/>
          <w:b/>
          <w:sz w:val="24"/>
          <w:szCs w:val="24"/>
          <w:lang w:eastAsia="ru-RU"/>
        </w:rPr>
        <w:t>не освобождает его от обязанности устранить допущенные земельные правонарушения и возместить причиненный ими вред.</w:t>
      </w:r>
    </w:p>
    <w:p w:rsidR="003C64D7" w:rsidRPr="007967C2" w:rsidRDefault="003C64D7" w:rsidP="003C64D7">
      <w:pPr>
        <w:spacing w:line="360" w:lineRule="auto"/>
        <w:ind w:firstLine="708"/>
        <w:rPr>
          <w:rFonts w:ascii="Times New Roman" w:hAnsi="Times New Roman"/>
          <w:i/>
          <w:sz w:val="24"/>
          <w:szCs w:val="24"/>
        </w:rPr>
      </w:pPr>
      <w:r w:rsidRPr="007967C2">
        <w:rPr>
          <w:rFonts w:ascii="Times New Roman" w:hAnsi="Times New Roman"/>
          <w:i/>
          <w:sz w:val="24"/>
          <w:szCs w:val="24"/>
        </w:rPr>
        <w:t>Земельный кодекс РФ, статья 76. Возмещение вреда, причиненного земельными правонарушениями.</w:t>
      </w:r>
    </w:p>
    <w:p w:rsidR="003C64D7" w:rsidRPr="007967C2" w:rsidRDefault="003C64D7" w:rsidP="003C64D7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 w:rsidRPr="007967C2">
        <w:rPr>
          <w:rFonts w:ascii="Times New Roman" w:hAnsi="Times New Roman"/>
          <w:sz w:val="24"/>
          <w:szCs w:val="24"/>
        </w:rPr>
        <w:t>1. Юридические лица, граждане обязаны возместить в полном объеме вред, причиненный в результате совершения ими земельных правонарушений.</w:t>
      </w:r>
    </w:p>
    <w:p w:rsidR="003C64D7" w:rsidRPr="007967C2" w:rsidRDefault="003C64D7" w:rsidP="003C64D7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 w:rsidRPr="007967C2">
        <w:rPr>
          <w:rFonts w:ascii="Times New Roman" w:hAnsi="Times New Roman"/>
          <w:sz w:val="24"/>
          <w:szCs w:val="24"/>
        </w:rPr>
        <w:t>2. Самовольно занятые земельные участки возвращаются их собственникам, землепользователям, землевладельцам, арендаторам земельных участков без возмещения затрат, произведенных лицами, виновными в нарушении земельного законодательства, за время незаконного пользования этими земельными участками.</w:t>
      </w:r>
    </w:p>
    <w:p w:rsidR="003C64D7" w:rsidRPr="007967C2" w:rsidRDefault="003C64D7" w:rsidP="003C64D7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 w:rsidRPr="007967C2">
        <w:rPr>
          <w:rFonts w:ascii="Times New Roman" w:hAnsi="Times New Roman"/>
          <w:sz w:val="24"/>
          <w:szCs w:val="24"/>
        </w:rPr>
        <w:lastRenderedPageBreak/>
        <w:t>3. Приведение земельных участков в пригодное для использования состояние при их загрязнении, других видах порчи, самовольном занятии, снос зданий, сооружений при самовольном занятии земельных участков или самовольном строительстве, а также восстановление уничтоженных межевых знаков осуществляется юридическими лицами и гражданами, виновными в указанных земельных правонарушениях, или за их счет.</w:t>
      </w:r>
    </w:p>
    <w:p w:rsidR="003C64D7" w:rsidRPr="007967C2" w:rsidRDefault="003C64D7" w:rsidP="00225598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 w:rsidRPr="007967C2">
        <w:rPr>
          <w:rFonts w:ascii="Times New Roman" w:hAnsi="Times New Roman"/>
          <w:sz w:val="24"/>
          <w:szCs w:val="24"/>
        </w:rPr>
        <w:t>4. Принудительное прекращение прав на земельный участок не освобождает от предусмотренной настоящей статьей обязанности по возмещению причиненного земельными правонарушениями вреда.</w:t>
      </w:r>
      <w:r w:rsidRPr="007967C2">
        <w:rPr>
          <w:rFonts w:ascii="Times New Roman" w:hAnsi="Times New Roman"/>
          <w:sz w:val="24"/>
          <w:szCs w:val="24"/>
        </w:rPr>
        <w:tab/>
      </w:r>
    </w:p>
    <w:p w:rsidR="003C64D7" w:rsidRPr="007967C2" w:rsidRDefault="003C64D7" w:rsidP="00225598">
      <w:pPr>
        <w:spacing w:line="36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7967C2">
        <w:rPr>
          <w:rFonts w:ascii="Times New Roman" w:hAnsi="Times New Roman"/>
          <w:b/>
          <w:sz w:val="24"/>
          <w:szCs w:val="24"/>
        </w:rPr>
        <w:t>Правоприменительная практика</w:t>
      </w:r>
    </w:p>
    <w:p w:rsidR="003C64D7" w:rsidRPr="007967C2" w:rsidRDefault="003C64D7" w:rsidP="003C64D7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 w:rsidRPr="007967C2">
        <w:rPr>
          <w:rFonts w:ascii="Times New Roman" w:hAnsi="Times New Roman"/>
          <w:sz w:val="24"/>
          <w:szCs w:val="24"/>
        </w:rPr>
        <w:t xml:space="preserve">Правоприменительная практика </w:t>
      </w:r>
      <w:proofErr w:type="gramStart"/>
      <w:r w:rsidRPr="007967C2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7967C2">
        <w:rPr>
          <w:rFonts w:ascii="Times New Roman" w:hAnsi="Times New Roman"/>
          <w:sz w:val="24"/>
          <w:szCs w:val="24"/>
        </w:rPr>
        <w:t xml:space="preserve"> соблюдением обязательных требований и требований, установленных муниципальными правовыми актами заключается в применении всех предусмотренных законодательством мер воздействия к правонарушителям, а именно:</w:t>
      </w:r>
    </w:p>
    <w:p w:rsidR="003C64D7" w:rsidRPr="007967C2" w:rsidRDefault="003C64D7" w:rsidP="003C64D7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 w:rsidRPr="007967C2">
        <w:rPr>
          <w:rFonts w:ascii="Times New Roman" w:hAnsi="Times New Roman"/>
          <w:sz w:val="24"/>
          <w:szCs w:val="24"/>
        </w:rPr>
        <w:t>- направление материалов проверок (обследований)  в органы государственного земельного надзора для возбуждения административного производства;</w:t>
      </w:r>
    </w:p>
    <w:p w:rsidR="003C64D7" w:rsidRPr="007967C2" w:rsidRDefault="003C64D7" w:rsidP="003C64D7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 w:rsidRPr="007967C2">
        <w:rPr>
          <w:rFonts w:ascii="Times New Roman" w:hAnsi="Times New Roman"/>
          <w:sz w:val="24"/>
          <w:szCs w:val="24"/>
        </w:rPr>
        <w:t>- направление материалов правоохранительные и надзорные органы;</w:t>
      </w:r>
    </w:p>
    <w:p w:rsidR="003C64D7" w:rsidRPr="007967C2" w:rsidRDefault="003C64D7" w:rsidP="003C64D7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 w:rsidRPr="007967C2">
        <w:rPr>
          <w:rFonts w:ascii="Times New Roman" w:hAnsi="Times New Roman"/>
          <w:sz w:val="24"/>
          <w:szCs w:val="24"/>
        </w:rPr>
        <w:t xml:space="preserve">- направление материалов в суд по устранению правонарушений, в </w:t>
      </w:r>
      <w:proofErr w:type="spellStart"/>
      <w:r w:rsidRPr="007967C2">
        <w:rPr>
          <w:rFonts w:ascii="Times New Roman" w:hAnsi="Times New Roman"/>
          <w:sz w:val="24"/>
          <w:szCs w:val="24"/>
        </w:rPr>
        <w:t>т.ч</w:t>
      </w:r>
      <w:proofErr w:type="spellEnd"/>
      <w:r w:rsidRPr="007967C2">
        <w:rPr>
          <w:rFonts w:ascii="Times New Roman" w:hAnsi="Times New Roman"/>
          <w:sz w:val="24"/>
          <w:szCs w:val="24"/>
        </w:rPr>
        <w:t>. взысканию сумм неосновательного обогащения;</w:t>
      </w:r>
    </w:p>
    <w:p w:rsidR="003C64D7" w:rsidRPr="007967C2" w:rsidRDefault="003C64D7" w:rsidP="003C64D7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 w:rsidRPr="007967C2">
        <w:rPr>
          <w:rFonts w:ascii="Times New Roman" w:hAnsi="Times New Roman"/>
          <w:sz w:val="24"/>
          <w:szCs w:val="24"/>
        </w:rPr>
        <w:t>- направление предписаний, предостережений, писем о недопустимости нарушений и их устранении;</w:t>
      </w:r>
    </w:p>
    <w:p w:rsidR="003C64D7" w:rsidRPr="007967C2" w:rsidRDefault="003C64D7" w:rsidP="003C64D7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 w:rsidRPr="007967C2">
        <w:rPr>
          <w:rFonts w:ascii="Times New Roman" w:hAnsi="Times New Roman"/>
          <w:sz w:val="24"/>
          <w:szCs w:val="24"/>
        </w:rPr>
        <w:t>- профилактике правонарушений.</w:t>
      </w:r>
    </w:p>
    <w:p w:rsidR="003C64D7" w:rsidRPr="007967C2" w:rsidRDefault="003C64D7" w:rsidP="003C64D7">
      <w:pPr>
        <w:pStyle w:val="a5"/>
        <w:spacing w:line="360" w:lineRule="auto"/>
        <w:ind w:left="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3C64D7" w:rsidRPr="007967C2" w:rsidRDefault="003C64D7" w:rsidP="003C64D7">
      <w:pPr>
        <w:pStyle w:val="a5"/>
        <w:spacing w:line="360" w:lineRule="auto"/>
        <w:ind w:left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967C2">
        <w:rPr>
          <w:rFonts w:ascii="Times New Roman" w:hAnsi="Times New Roman"/>
          <w:b/>
          <w:sz w:val="24"/>
          <w:szCs w:val="24"/>
          <w:lang w:eastAsia="ru-RU"/>
        </w:rPr>
        <w:t>Наиболее частые нарушения земельного законодательства, выявленные при осуществлении муниципального земельного контроля</w:t>
      </w:r>
      <w:r w:rsidR="00225598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7967C2">
        <w:rPr>
          <w:rFonts w:ascii="Times New Roman" w:hAnsi="Times New Roman"/>
          <w:b/>
          <w:sz w:val="24"/>
          <w:szCs w:val="24"/>
          <w:lang w:eastAsia="ru-RU"/>
        </w:rPr>
        <w:t>за 2019 г.</w:t>
      </w:r>
    </w:p>
    <w:p w:rsidR="003C64D7" w:rsidRPr="007967C2" w:rsidRDefault="003C64D7" w:rsidP="003C64D7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 w:rsidRPr="007967C2">
        <w:rPr>
          <w:rFonts w:ascii="Times New Roman" w:hAnsi="Times New Roman"/>
          <w:sz w:val="24"/>
          <w:szCs w:val="24"/>
        </w:rPr>
        <w:t xml:space="preserve">1. Статья 7.1 КоАП РФ. Самовольное занятие земельного участка или части земельного участка, в том числе использование земельного участка лицом, не имеющим предусмотренных законодательством Российской Федерации прав на указанный земельный участок, - </w:t>
      </w:r>
    </w:p>
    <w:p w:rsidR="003C64D7" w:rsidRPr="00225598" w:rsidRDefault="003C64D7" w:rsidP="003C64D7">
      <w:pPr>
        <w:spacing w:line="360" w:lineRule="auto"/>
        <w:ind w:firstLine="708"/>
        <w:rPr>
          <w:rFonts w:ascii="Times New Roman" w:hAnsi="Times New Roman"/>
          <w:sz w:val="20"/>
        </w:rPr>
      </w:pPr>
      <w:r w:rsidRPr="00225598">
        <w:rPr>
          <w:rFonts w:ascii="Times New Roman" w:hAnsi="Times New Roman"/>
          <w:sz w:val="20"/>
        </w:rPr>
        <w:t xml:space="preserve">влечет наложение административного штрафа в случае, если определена кадастровая стоимость земельного участка, на граждан в размере от 1 до 1,5 процента кадастровой стоимости земельного участка, но не менее пяти тысяч рублей; на должностных лиц - от 1,5 до 2 процентов кадастровой стоимости земельного участка, но не менее двадцати тысяч рублей; </w:t>
      </w:r>
      <w:proofErr w:type="gramStart"/>
      <w:r w:rsidRPr="00225598">
        <w:rPr>
          <w:rFonts w:ascii="Times New Roman" w:hAnsi="Times New Roman"/>
          <w:sz w:val="20"/>
        </w:rPr>
        <w:t>на юридических лиц - от 2 до 3 процентов кадастровой стоимости земельного участка, но не менее ста тысяч рублей, а в случае, если не определена кадастровая стоимость земельного участка, на граждан в размере от пяти тысяч до десяти тысяч рублей; на должностных лиц - от двадцати тысяч до пятидесяти тысяч рублей; на юридических лиц - от ста тысяч до двухсот тысяч рублей.</w:t>
      </w:r>
      <w:proofErr w:type="gramEnd"/>
    </w:p>
    <w:p w:rsidR="003C64D7" w:rsidRPr="007967C2" w:rsidRDefault="003C64D7" w:rsidP="003C64D7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 w:rsidRPr="007967C2">
        <w:rPr>
          <w:rFonts w:ascii="Times New Roman" w:hAnsi="Times New Roman"/>
          <w:sz w:val="24"/>
          <w:szCs w:val="24"/>
        </w:rPr>
        <w:lastRenderedPageBreak/>
        <w:t>Квалифицирующими признаками являются:</w:t>
      </w:r>
      <w:r w:rsidRPr="007967C2">
        <w:rPr>
          <w:rFonts w:ascii="Times New Roman" w:hAnsi="Times New Roman"/>
          <w:sz w:val="24"/>
          <w:szCs w:val="24"/>
        </w:rPr>
        <w:tab/>
      </w:r>
    </w:p>
    <w:p w:rsidR="003C64D7" w:rsidRPr="007967C2" w:rsidRDefault="003C64D7" w:rsidP="003C64D7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proofErr w:type="gramStart"/>
      <w:r w:rsidRPr="007967C2">
        <w:rPr>
          <w:rFonts w:ascii="Times New Roman" w:hAnsi="Times New Roman"/>
          <w:sz w:val="24"/>
          <w:szCs w:val="24"/>
        </w:rPr>
        <w:t>- использование земельного участка (доли) без оформленных в установленном порядке правоустанавливающих документов: отсутствие документов, предусмотренных федеральным законом, а также других документов, которые подтверждают наличие, возникновение, переход, прекращение права или ограничение права и обременение объекта недвижимости в соответствии  с законодательством, отсутствие договора, свидетельства о праве на наследство, вступившего в законную силу судебного акта, акта изданного уполномоченными органами государственной власти и органами местного</w:t>
      </w:r>
      <w:proofErr w:type="gramEnd"/>
      <w:r w:rsidRPr="007967C2">
        <w:rPr>
          <w:rFonts w:ascii="Times New Roman" w:hAnsi="Times New Roman"/>
          <w:sz w:val="24"/>
          <w:szCs w:val="24"/>
        </w:rPr>
        <w:t xml:space="preserve"> самоуправления.</w:t>
      </w:r>
      <w:r w:rsidRPr="007967C2">
        <w:rPr>
          <w:rFonts w:ascii="Times New Roman" w:hAnsi="Times New Roman"/>
          <w:sz w:val="24"/>
          <w:szCs w:val="24"/>
        </w:rPr>
        <w:tab/>
      </w:r>
    </w:p>
    <w:p w:rsidR="003C64D7" w:rsidRPr="007967C2" w:rsidRDefault="003C64D7" w:rsidP="003C64D7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 w:rsidRPr="007967C2">
        <w:rPr>
          <w:rFonts w:ascii="Times New Roman" w:hAnsi="Times New Roman"/>
          <w:sz w:val="24"/>
          <w:szCs w:val="24"/>
        </w:rPr>
        <w:t xml:space="preserve">-  самовольное использование дополнительного участка за границами отведенного земельного участка, из земель неразграниченной государственной и муниципальной собственности.  </w:t>
      </w:r>
    </w:p>
    <w:p w:rsidR="003C64D7" w:rsidRPr="007967C2" w:rsidRDefault="003C64D7" w:rsidP="003C64D7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 w:rsidRPr="007967C2">
        <w:rPr>
          <w:rFonts w:ascii="Times New Roman" w:hAnsi="Times New Roman"/>
          <w:sz w:val="24"/>
          <w:szCs w:val="24"/>
        </w:rPr>
        <w:t xml:space="preserve">- любое строительство, ограждение, использование в тех или иных целях, соответственно ограничение использования земельного участка без оформленных в установленном порядке прав на данный участок на землях неразграниченной государственной и муниципальной собственности. </w:t>
      </w:r>
      <w:r w:rsidRPr="007967C2">
        <w:rPr>
          <w:rFonts w:ascii="Times New Roman" w:hAnsi="Times New Roman"/>
          <w:sz w:val="24"/>
          <w:szCs w:val="24"/>
        </w:rPr>
        <w:tab/>
      </w:r>
      <w:r w:rsidRPr="007967C2">
        <w:rPr>
          <w:rFonts w:ascii="Times New Roman" w:hAnsi="Times New Roman"/>
          <w:sz w:val="24"/>
          <w:szCs w:val="24"/>
        </w:rPr>
        <w:tab/>
      </w:r>
    </w:p>
    <w:p w:rsidR="003C64D7" w:rsidRPr="007967C2" w:rsidRDefault="003C64D7" w:rsidP="003C64D7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 w:rsidRPr="007967C2">
        <w:rPr>
          <w:rFonts w:ascii="Times New Roman" w:hAnsi="Times New Roman"/>
          <w:sz w:val="24"/>
          <w:szCs w:val="24"/>
        </w:rPr>
        <w:t>2. Статья 8.8 КоАП РФ. Использование земельных участков не по целевому назначению, невыполнение обязанностей по приведению земель в состояние, пригодное для использования по целевому назначению.</w:t>
      </w:r>
    </w:p>
    <w:p w:rsidR="003C64D7" w:rsidRPr="007967C2" w:rsidRDefault="003C64D7" w:rsidP="003C64D7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 w:rsidRPr="007967C2">
        <w:rPr>
          <w:rFonts w:ascii="Times New Roman" w:hAnsi="Times New Roman"/>
          <w:sz w:val="24"/>
          <w:szCs w:val="24"/>
        </w:rPr>
        <w:t>1. Использование земельного участка не по целевому назначению в соответствии с его принадлежностью к той или иной категории земель и (или) разрешенным использованием, за исключением случаев, предусмотренных </w:t>
      </w:r>
      <w:hyperlink r:id="rId5" w:anchor="dst7226" w:history="1">
        <w:r w:rsidRPr="007967C2">
          <w:rPr>
            <w:rStyle w:val="a3"/>
            <w:rFonts w:ascii="Times New Roman" w:hAnsi="Times New Roman"/>
            <w:sz w:val="24"/>
            <w:szCs w:val="24"/>
          </w:rPr>
          <w:t>частями 2</w:t>
        </w:r>
      </w:hyperlink>
      <w:r w:rsidRPr="007967C2">
        <w:rPr>
          <w:rFonts w:ascii="Times New Roman" w:hAnsi="Times New Roman"/>
          <w:sz w:val="24"/>
          <w:szCs w:val="24"/>
        </w:rPr>
        <w:t>, </w:t>
      </w:r>
      <w:hyperlink r:id="rId6" w:anchor="dst7227" w:history="1">
        <w:r w:rsidRPr="007967C2">
          <w:rPr>
            <w:rStyle w:val="a3"/>
            <w:rFonts w:ascii="Times New Roman" w:hAnsi="Times New Roman"/>
            <w:sz w:val="24"/>
            <w:szCs w:val="24"/>
          </w:rPr>
          <w:t>2.1</w:t>
        </w:r>
      </w:hyperlink>
      <w:r w:rsidRPr="007967C2">
        <w:rPr>
          <w:rFonts w:ascii="Times New Roman" w:hAnsi="Times New Roman"/>
          <w:sz w:val="24"/>
          <w:szCs w:val="24"/>
        </w:rPr>
        <w:t> и </w:t>
      </w:r>
      <w:hyperlink r:id="rId7" w:anchor="dst6403" w:history="1">
        <w:r w:rsidRPr="007967C2">
          <w:rPr>
            <w:rStyle w:val="a3"/>
            <w:rFonts w:ascii="Times New Roman" w:hAnsi="Times New Roman"/>
            <w:sz w:val="24"/>
            <w:szCs w:val="24"/>
          </w:rPr>
          <w:t>3</w:t>
        </w:r>
      </w:hyperlink>
      <w:r w:rsidRPr="007967C2">
        <w:rPr>
          <w:rFonts w:ascii="Times New Roman" w:hAnsi="Times New Roman"/>
          <w:sz w:val="24"/>
          <w:szCs w:val="24"/>
        </w:rPr>
        <w:t> настоящей статьи, -</w:t>
      </w:r>
    </w:p>
    <w:p w:rsidR="003C64D7" w:rsidRPr="00225598" w:rsidRDefault="003C64D7" w:rsidP="003C64D7">
      <w:pPr>
        <w:spacing w:line="360" w:lineRule="auto"/>
        <w:ind w:firstLine="708"/>
        <w:rPr>
          <w:rFonts w:ascii="Times New Roman" w:hAnsi="Times New Roman"/>
          <w:sz w:val="20"/>
        </w:rPr>
      </w:pPr>
      <w:bookmarkStart w:id="1" w:name="dst6400"/>
      <w:bookmarkEnd w:id="1"/>
      <w:r w:rsidRPr="00225598">
        <w:rPr>
          <w:rFonts w:ascii="Times New Roman" w:hAnsi="Times New Roman"/>
          <w:sz w:val="20"/>
        </w:rPr>
        <w:t xml:space="preserve">влечет наложение административного штрафа в случае, если определена кадастровая стоимость земельного участка, на граждан в размере от 0,5 до 1 процента кадастровой стоимости земельного участка, но не менее десяти тысяч рублей; на должностных лиц - от 1 до 1,5 процента кадастровой стоимости земельного участка, но не менее двадцати тысяч рублей; </w:t>
      </w:r>
      <w:proofErr w:type="gramStart"/>
      <w:r w:rsidRPr="00225598">
        <w:rPr>
          <w:rFonts w:ascii="Times New Roman" w:hAnsi="Times New Roman"/>
          <w:sz w:val="20"/>
        </w:rPr>
        <w:t>на юридических лиц - от 1,5 до 2 процентов кадастровой стоимости земельного участка, но не менее ста тысяч рублей, а в случае, если не определена кадастровая стоимость земельного участка, на граждан в размере от десяти тысяч до двадцати тысяч рублей; на должностных лиц - от двадцати тысяч до пятидесяти тысяч рублей; на юридических лиц - от ста тысяч до двухсот тысяч рублей.</w:t>
      </w:r>
      <w:proofErr w:type="gramEnd"/>
    </w:p>
    <w:p w:rsidR="003C64D7" w:rsidRPr="007967C2" w:rsidRDefault="003C64D7" w:rsidP="003C64D7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 w:rsidRPr="007967C2">
        <w:rPr>
          <w:rFonts w:ascii="Times New Roman" w:hAnsi="Times New Roman"/>
          <w:sz w:val="24"/>
          <w:szCs w:val="24"/>
        </w:rPr>
        <w:t>Квалифицирующими признаками являются:</w:t>
      </w:r>
    </w:p>
    <w:p w:rsidR="003C64D7" w:rsidRPr="007967C2" w:rsidRDefault="003C64D7" w:rsidP="003C64D7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 w:rsidRPr="007967C2">
        <w:rPr>
          <w:rFonts w:ascii="Times New Roman" w:hAnsi="Times New Roman"/>
          <w:sz w:val="24"/>
          <w:szCs w:val="24"/>
        </w:rPr>
        <w:t>- использование земель участка не по целевому назначению и виду разрешенного использования.</w:t>
      </w:r>
    </w:p>
    <w:p w:rsidR="003C64D7" w:rsidRPr="007967C2" w:rsidRDefault="003C64D7" w:rsidP="003C64D7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 w:rsidRPr="007967C2">
        <w:rPr>
          <w:rFonts w:ascii="Times New Roman" w:hAnsi="Times New Roman"/>
          <w:sz w:val="24"/>
          <w:szCs w:val="24"/>
        </w:rPr>
        <w:t xml:space="preserve">3. Статья 19.5 КоАП РФ. </w:t>
      </w:r>
      <w:proofErr w:type="gramStart"/>
      <w:r w:rsidRPr="007967C2">
        <w:rPr>
          <w:rFonts w:ascii="Times New Roman" w:hAnsi="Times New Roman"/>
          <w:sz w:val="24"/>
          <w:szCs w:val="24"/>
        </w:rPr>
        <w:t xml:space="preserve">Невыполнение в срок законного предписания (постановления, представления, решения) органа (должностного лица), осуществляющего </w:t>
      </w:r>
      <w:r w:rsidRPr="007967C2">
        <w:rPr>
          <w:rFonts w:ascii="Times New Roman" w:hAnsi="Times New Roman"/>
          <w:sz w:val="24"/>
          <w:szCs w:val="24"/>
        </w:rPr>
        <w:lastRenderedPageBreak/>
        <w:t>государственный надзор (контроль), муниципальный контроль.</w:t>
      </w:r>
      <w:proofErr w:type="gramEnd"/>
    </w:p>
    <w:p w:rsidR="003C64D7" w:rsidRPr="007967C2" w:rsidRDefault="003C64D7" w:rsidP="003C64D7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proofErr w:type="gramStart"/>
      <w:r w:rsidRPr="007967C2">
        <w:rPr>
          <w:rFonts w:ascii="Times New Roman" w:hAnsi="Times New Roman"/>
          <w:sz w:val="24"/>
          <w:szCs w:val="24"/>
        </w:rPr>
        <w:t>Данные протоколы рассматриваются в Сергиевском районном суде и в случае  признания лица виновным в совершении административного правонарушения накладывается административный штраф на граждан в размере от трехсот до пятисот рублей; на должностных лиц - от одной тысячи до двух тысяч рублей или дисквалификацию на срок до трех лет; на юридических лиц - от десяти тысяч до двадцати тысяч рублей.</w:t>
      </w:r>
      <w:proofErr w:type="gramEnd"/>
    </w:p>
    <w:p w:rsidR="003C64D7" w:rsidRDefault="003C64D7" w:rsidP="00225598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 w:rsidRPr="007967C2">
        <w:rPr>
          <w:rFonts w:ascii="Times New Roman" w:hAnsi="Times New Roman"/>
          <w:sz w:val="24"/>
          <w:szCs w:val="24"/>
        </w:rPr>
        <w:t xml:space="preserve">В рамках муниципального земельного контроля за 2019 г.  проведено </w:t>
      </w:r>
      <w:r w:rsidR="00B35A15">
        <w:rPr>
          <w:rFonts w:ascii="Times New Roman" w:hAnsi="Times New Roman"/>
          <w:sz w:val="24"/>
          <w:szCs w:val="24"/>
        </w:rPr>
        <w:t>323</w:t>
      </w:r>
      <w:r w:rsidRPr="007967C2">
        <w:rPr>
          <w:rFonts w:ascii="Times New Roman" w:hAnsi="Times New Roman"/>
          <w:sz w:val="24"/>
          <w:szCs w:val="24"/>
        </w:rPr>
        <w:t xml:space="preserve"> провер</w:t>
      </w:r>
      <w:r w:rsidR="00225598">
        <w:rPr>
          <w:rFonts w:ascii="Times New Roman" w:hAnsi="Times New Roman"/>
          <w:sz w:val="24"/>
          <w:szCs w:val="24"/>
        </w:rPr>
        <w:t xml:space="preserve">ки </w:t>
      </w:r>
      <w:r w:rsidRPr="007967C2">
        <w:rPr>
          <w:rFonts w:ascii="Times New Roman" w:hAnsi="Times New Roman"/>
          <w:sz w:val="24"/>
          <w:szCs w:val="24"/>
        </w:rPr>
        <w:t>физических лиц, не являющихся индивидуальными предпринимателями</w:t>
      </w:r>
      <w:r w:rsidR="00225598">
        <w:rPr>
          <w:rFonts w:ascii="Times New Roman" w:hAnsi="Times New Roman"/>
          <w:sz w:val="24"/>
          <w:szCs w:val="24"/>
        </w:rPr>
        <w:t xml:space="preserve">. </w:t>
      </w:r>
      <w:r w:rsidRPr="007967C2">
        <w:rPr>
          <w:rFonts w:ascii="Times New Roman" w:hAnsi="Times New Roman"/>
          <w:sz w:val="24"/>
          <w:szCs w:val="24"/>
        </w:rPr>
        <w:t>В соответствии с планом проведения плановых проверок юридических лиц и индивидуальных предпринимателей на 2019 год Контрольным управлением администрации муниципального района Сергиевский была  запланирована и проведена 1 плановая проверка юридического лица, в результате которой нарушений земельного законодательства выявлено не было.</w:t>
      </w:r>
    </w:p>
    <w:p w:rsidR="00A80531" w:rsidRPr="007967C2" w:rsidRDefault="00A80531" w:rsidP="00225598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 w:rsidRPr="00A80531">
        <w:rPr>
          <w:rFonts w:ascii="Times New Roman" w:hAnsi="Times New Roman"/>
          <w:sz w:val="24"/>
          <w:szCs w:val="24"/>
        </w:rPr>
        <w:t xml:space="preserve">В соответствии с п.12. </w:t>
      </w:r>
      <w:proofErr w:type="gramStart"/>
      <w:r w:rsidRPr="00A80531">
        <w:rPr>
          <w:rFonts w:ascii="Times New Roman" w:hAnsi="Times New Roman"/>
          <w:sz w:val="24"/>
          <w:szCs w:val="24"/>
        </w:rPr>
        <w:t xml:space="preserve">Постановления Правительства Российской Федерации от 26.12.2014 №1515 «Об утверждении Правил взаимодействия федеральных органов исполнительной власти, осуществляющих государственный земельный надзор, с органами, осуществляющими муниципальный земельный контроль» акты проверок соблюдения требований земельного законодательства в случае выявления нарушений направляются в </w:t>
      </w:r>
      <w:r>
        <w:rPr>
          <w:rFonts w:ascii="Times New Roman" w:hAnsi="Times New Roman"/>
          <w:sz w:val="24"/>
          <w:szCs w:val="24"/>
        </w:rPr>
        <w:t>соответствующий орган</w:t>
      </w:r>
      <w:r w:rsidRPr="00A80531">
        <w:rPr>
          <w:rFonts w:ascii="Times New Roman" w:hAnsi="Times New Roman"/>
          <w:sz w:val="24"/>
          <w:szCs w:val="24"/>
        </w:rPr>
        <w:t xml:space="preserve"> для рассмотрения по существу и принятия решения о возбуждении дел об административном правонарушении и привлечении к административной ответственности в виде наложения</w:t>
      </w:r>
      <w:proofErr w:type="gramEnd"/>
      <w:r w:rsidRPr="00A80531">
        <w:rPr>
          <w:rFonts w:ascii="Times New Roman" w:hAnsi="Times New Roman"/>
          <w:sz w:val="24"/>
          <w:szCs w:val="24"/>
        </w:rPr>
        <w:t xml:space="preserve"> административного штрафа.</w:t>
      </w:r>
    </w:p>
    <w:p w:rsidR="00225598" w:rsidRPr="007967C2" w:rsidRDefault="003C64D7" w:rsidP="00225598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 w:rsidRPr="007967C2">
        <w:rPr>
          <w:rFonts w:ascii="Times New Roman" w:hAnsi="Times New Roman"/>
          <w:sz w:val="24"/>
          <w:szCs w:val="24"/>
        </w:rPr>
        <w:t xml:space="preserve">Должностными лицами отдела  в Управление </w:t>
      </w:r>
      <w:proofErr w:type="spellStart"/>
      <w:r w:rsidRPr="007967C2">
        <w:rPr>
          <w:rFonts w:ascii="Times New Roman" w:hAnsi="Times New Roman"/>
          <w:sz w:val="24"/>
          <w:szCs w:val="24"/>
        </w:rPr>
        <w:t>Росреестра</w:t>
      </w:r>
      <w:proofErr w:type="spellEnd"/>
      <w:r w:rsidRPr="007967C2">
        <w:rPr>
          <w:rFonts w:ascii="Times New Roman" w:hAnsi="Times New Roman"/>
          <w:sz w:val="24"/>
          <w:szCs w:val="24"/>
        </w:rPr>
        <w:t xml:space="preserve"> по Самарской области  за 2019 г. направлено </w:t>
      </w:r>
      <w:r w:rsidR="00225598">
        <w:rPr>
          <w:rFonts w:ascii="Times New Roman" w:hAnsi="Times New Roman"/>
          <w:sz w:val="24"/>
          <w:szCs w:val="24"/>
        </w:rPr>
        <w:t>78</w:t>
      </w:r>
      <w:r w:rsidRPr="007967C2">
        <w:rPr>
          <w:rFonts w:ascii="Times New Roman" w:hAnsi="Times New Roman"/>
          <w:sz w:val="24"/>
          <w:szCs w:val="24"/>
        </w:rPr>
        <w:t xml:space="preserve"> материалов в принятии мер к физическим лицам, допустившим административн</w:t>
      </w:r>
      <w:r w:rsidR="00225598">
        <w:rPr>
          <w:rFonts w:ascii="Times New Roman" w:hAnsi="Times New Roman"/>
          <w:sz w:val="24"/>
          <w:szCs w:val="24"/>
        </w:rPr>
        <w:t>ые</w:t>
      </w:r>
      <w:r w:rsidRPr="007967C2">
        <w:rPr>
          <w:rFonts w:ascii="Times New Roman" w:hAnsi="Times New Roman"/>
          <w:sz w:val="24"/>
          <w:szCs w:val="24"/>
        </w:rPr>
        <w:t xml:space="preserve"> правонарушени</w:t>
      </w:r>
      <w:r w:rsidR="00225598">
        <w:rPr>
          <w:rFonts w:ascii="Times New Roman" w:hAnsi="Times New Roman"/>
          <w:sz w:val="24"/>
          <w:szCs w:val="24"/>
        </w:rPr>
        <w:t>я</w:t>
      </w:r>
      <w:r w:rsidRPr="007967C2">
        <w:rPr>
          <w:rFonts w:ascii="Times New Roman" w:hAnsi="Times New Roman"/>
          <w:sz w:val="24"/>
          <w:szCs w:val="24"/>
        </w:rPr>
        <w:t>, предусмотренн</w:t>
      </w:r>
      <w:r w:rsidR="00225598">
        <w:rPr>
          <w:rFonts w:ascii="Times New Roman" w:hAnsi="Times New Roman"/>
          <w:sz w:val="24"/>
          <w:szCs w:val="24"/>
        </w:rPr>
        <w:t>ые</w:t>
      </w:r>
      <w:r w:rsidRPr="007967C2">
        <w:rPr>
          <w:rFonts w:ascii="Times New Roman" w:hAnsi="Times New Roman"/>
          <w:sz w:val="24"/>
          <w:szCs w:val="24"/>
        </w:rPr>
        <w:t xml:space="preserve"> ст</w:t>
      </w:r>
      <w:r w:rsidR="00225598">
        <w:rPr>
          <w:rFonts w:ascii="Times New Roman" w:hAnsi="Times New Roman"/>
          <w:sz w:val="24"/>
          <w:szCs w:val="24"/>
        </w:rPr>
        <w:t>. 7.1 КоАП РФ, РФ,</w:t>
      </w:r>
      <w:r w:rsidRPr="007967C2">
        <w:rPr>
          <w:rFonts w:ascii="Times New Roman" w:hAnsi="Times New Roman"/>
          <w:sz w:val="24"/>
          <w:szCs w:val="24"/>
        </w:rPr>
        <w:t xml:space="preserve"> ст. 8.8 КоАП РФ.</w:t>
      </w:r>
      <w:r w:rsidR="00225598">
        <w:rPr>
          <w:rFonts w:ascii="Times New Roman" w:hAnsi="Times New Roman"/>
          <w:sz w:val="24"/>
          <w:szCs w:val="24"/>
        </w:rPr>
        <w:t xml:space="preserve"> В</w:t>
      </w:r>
      <w:r w:rsidR="00225598" w:rsidRPr="00225598">
        <w:rPr>
          <w:rFonts w:ascii="Times New Roman" w:hAnsi="Times New Roman"/>
          <w:sz w:val="24"/>
          <w:szCs w:val="24"/>
        </w:rPr>
        <w:t xml:space="preserve"> Управление </w:t>
      </w:r>
      <w:proofErr w:type="spellStart"/>
      <w:r w:rsidR="00225598" w:rsidRPr="00225598">
        <w:rPr>
          <w:rFonts w:ascii="Times New Roman" w:hAnsi="Times New Roman"/>
          <w:sz w:val="24"/>
          <w:szCs w:val="24"/>
        </w:rPr>
        <w:t>Ро</w:t>
      </w:r>
      <w:r w:rsidR="00225598">
        <w:rPr>
          <w:rFonts w:ascii="Times New Roman" w:hAnsi="Times New Roman"/>
          <w:sz w:val="24"/>
          <w:szCs w:val="24"/>
        </w:rPr>
        <w:t>ссельхознадзора</w:t>
      </w:r>
      <w:proofErr w:type="spellEnd"/>
      <w:r w:rsidR="00225598" w:rsidRPr="00225598">
        <w:rPr>
          <w:rFonts w:ascii="Times New Roman" w:hAnsi="Times New Roman"/>
          <w:sz w:val="24"/>
          <w:szCs w:val="24"/>
        </w:rPr>
        <w:t xml:space="preserve"> по Самарской области  за 2019 г. направлено </w:t>
      </w:r>
      <w:r w:rsidR="00225598">
        <w:rPr>
          <w:rFonts w:ascii="Times New Roman" w:hAnsi="Times New Roman"/>
          <w:sz w:val="24"/>
          <w:szCs w:val="24"/>
        </w:rPr>
        <w:t>6</w:t>
      </w:r>
      <w:r w:rsidR="00225598" w:rsidRPr="00225598">
        <w:rPr>
          <w:rFonts w:ascii="Times New Roman" w:hAnsi="Times New Roman"/>
          <w:sz w:val="24"/>
          <w:szCs w:val="24"/>
        </w:rPr>
        <w:t xml:space="preserve"> материалов в принятии мер к физическим лицам, допустившим административн</w:t>
      </w:r>
      <w:r w:rsidR="00225598">
        <w:rPr>
          <w:rFonts w:ascii="Times New Roman" w:hAnsi="Times New Roman"/>
          <w:sz w:val="24"/>
          <w:szCs w:val="24"/>
        </w:rPr>
        <w:t>о</w:t>
      </w:r>
      <w:r w:rsidR="00225598" w:rsidRPr="00225598">
        <w:rPr>
          <w:rFonts w:ascii="Times New Roman" w:hAnsi="Times New Roman"/>
          <w:sz w:val="24"/>
          <w:szCs w:val="24"/>
        </w:rPr>
        <w:t>е правонарушени</w:t>
      </w:r>
      <w:r w:rsidR="00225598">
        <w:rPr>
          <w:rFonts w:ascii="Times New Roman" w:hAnsi="Times New Roman"/>
          <w:sz w:val="24"/>
          <w:szCs w:val="24"/>
        </w:rPr>
        <w:t>е</w:t>
      </w:r>
      <w:r w:rsidR="00225598" w:rsidRPr="00225598">
        <w:rPr>
          <w:rFonts w:ascii="Times New Roman" w:hAnsi="Times New Roman"/>
          <w:sz w:val="24"/>
          <w:szCs w:val="24"/>
        </w:rPr>
        <w:t>, предусмотренн</w:t>
      </w:r>
      <w:r w:rsidR="00225598">
        <w:rPr>
          <w:rFonts w:ascii="Times New Roman" w:hAnsi="Times New Roman"/>
          <w:sz w:val="24"/>
          <w:szCs w:val="24"/>
        </w:rPr>
        <w:t xml:space="preserve">ое </w:t>
      </w:r>
      <w:r w:rsidR="00225598" w:rsidRPr="00225598">
        <w:rPr>
          <w:rFonts w:ascii="Times New Roman" w:hAnsi="Times New Roman"/>
          <w:sz w:val="24"/>
          <w:szCs w:val="24"/>
        </w:rPr>
        <w:t xml:space="preserve">ч.2 ст. 8.7 </w:t>
      </w:r>
      <w:proofErr w:type="spellStart"/>
      <w:r w:rsidR="00225598" w:rsidRPr="00225598">
        <w:rPr>
          <w:rFonts w:ascii="Times New Roman" w:hAnsi="Times New Roman"/>
          <w:sz w:val="24"/>
          <w:szCs w:val="24"/>
        </w:rPr>
        <w:t>КоПА</w:t>
      </w:r>
      <w:proofErr w:type="spellEnd"/>
      <w:r w:rsidR="00225598">
        <w:rPr>
          <w:rFonts w:ascii="Times New Roman" w:hAnsi="Times New Roman"/>
          <w:sz w:val="24"/>
          <w:szCs w:val="24"/>
        </w:rPr>
        <w:t>.</w:t>
      </w:r>
    </w:p>
    <w:p w:rsidR="003C64D7" w:rsidRPr="007967C2" w:rsidRDefault="003C64D7" w:rsidP="003C64D7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 w:rsidRPr="007967C2">
        <w:rPr>
          <w:rFonts w:ascii="Times New Roman" w:hAnsi="Times New Roman"/>
          <w:sz w:val="24"/>
          <w:szCs w:val="24"/>
        </w:rPr>
        <w:t xml:space="preserve">За невыполнение в установленный срок </w:t>
      </w:r>
      <w:proofErr w:type="gramStart"/>
      <w:r w:rsidRPr="007967C2">
        <w:rPr>
          <w:rFonts w:ascii="Times New Roman" w:hAnsi="Times New Roman"/>
          <w:sz w:val="24"/>
          <w:szCs w:val="24"/>
        </w:rPr>
        <w:t>законного предписания должностного лица, осуществляющего муниципальный земельный контроль в отношении физических лиц составлено</w:t>
      </w:r>
      <w:proofErr w:type="gramEnd"/>
      <w:r w:rsidRPr="007967C2">
        <w:rPr>
          <w:rFonts w:ascii="Times New Roman" w:hAnsi="Times New Roman"/>
          <w:sz w:val="24"/>
          <w:szCs w:val="24"/>
        </w:rPr>
        <w:t xml:space="preserve"> </w:t>
      </w:r>
      <w:r w:rsidR="00225598">
        <w:rPr>
          <w:rFonts w:ascii="Times New Roman" w:hAnsi="Times New Roman"/>
          <w:sz w:val="24"/>
          <w:szCs w:val="24"/>
        </w:rPr>
        <w:t>74</w:t>
      </w:r>
      <w:r w:rsidRPr="007967C2">
        <w:rPr>
          <w:rFonts w:ascii="Times New Roman" w:hAnsi="Times New Roman"/>
          <w:sz w:val="24"/>
          <w:szCs w:val="24"/>
        </w:rPr>
        <w:t xml:space="preserve"> протокол</w:t>
      </w:r>
      <w:r w:rsidR="00225598">
        <w:rPr>
          <w:rFonts w:ascii="Times New Roman" w:hAnsi="Times New Roman"/>
          <w:sz w:val="24"/>
          <w:szCs w:val="24"/>
        </w:rPr>
        <w:t>а</w:t>
      </w:r>
      <w:r w:rsidRPr="007967C2">
        <w:rPr>
          <w:rFonts w:ascii="Times New Roman" w:hAnsi="Times New Roman"/>
          <w:sz w:val="24"/>
          <w:szCs w:val="24"/>
        </w:rPr>
        <w:t xml:space="preserve"> по части 1 статьи 19.5 КоАП РФ. </w:t>
      </w:r>
    </w:p>
    <w:p w:rsidR="003C64D7" w:rsidRPr="007967C2" w:rsidRDefault="003C64D7" w:rsidP="003C64D7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 w:rsidRPr="007967C2">
        <w:rPr>
          <w:rFonts w:ascii="Times New Roman" w:hAnsi="Times New Roman"/>
          <w:sz w:val="24"/>
          <w:szCs w:val="24"/>
        </w:rPr>
        <w:t>П</w:t>
      </w:r>
      <w:r w:rsidR="00225598">
        <w:rPr>
          <w:rFonts w:ascii="Times New Roman" w:hAnsi="Times New Roman"/>
          <w:sz w:val="24"/>
          <w:szCs w:val="24"/>
        </w:rPr>
        <w:t xml:space="preserve">о результатам работы за </w:t>
      </w:r>
      <w:r w:rsidRPr="007967C2">
        <w:rPr>
          <w:rFonts w:ascii="Times New Roman" w:hAnsi="Times New Roman"/>
          <w:sz w:val="24"/>
          <w:szCs w:val="24"/>
        </w:rPr>
        <w:t xml:space="preserve">2019 г. должностными лицами отдела выдано </w:t>
      </w:r>
      <w:r w:rsidR="00B35A15">
        <w:rPr>
          <w:rFonts w:ascii="Times New Roman" w:hAnsi="Times New Roman"/>
          <w:sz w:val="24"/>
          <w:szCs w:val="24"/>
        </w:rPr>
        <w:t>217</w:t>
      </w:r>
      <w:r w:rsidRPr="007967C2">
        <w:rPr>
          <w:rFonts w:ascii="Times New Roman" w:hAnsi="Times New Roman"/>
          <w:sz w:val="24"/>
          <w:szCs w:val="24"/>
        </w:rPr>
        <w:t xml:space="preserve"> предписани</w:t>
      </w:r>
      <w:r w:rsidR="00B35A15">
        <w:rPr>
          <w:rFonts w:ascii="Times New Roman" w:hAnsi="Times New Roman"/>
          <w:sz w:val="24"/>
          <w:szCs w:val="24"/>
        </w:rPr>
        <w:t>й</w:t>
      </w:r>
      <w:r w:rsidRPr="007967C2">
        <w:rPr>
          <w:rFonts w:ascii="Times New Roman" w:hAnsi="Times New Roman"/>
          <w:sz w:val="24"/>
          <w:szCs w:val="24"/>
        </w:rPr>
        <w:t xml:space="preserve"> по устранению нарушения использования земельных участков. Направлено </w:t>
      </w:r>
      <w:r w:rsidR="00B35A15">
        <w:rPr>
          <w:rFonts w:ascii="Times New Roman" w:hAnsi="Times New Roman"/>
          <w:sz w:val="24"/>
          <w:szCs w:val="24"/>
        </w:rPr>
        <w:t>76</w:t>
      </w:r>
      <w:r w:rsidRPr="007967C2">
        <w:rPr>
          <w:rFonts w:ascii="Times New Roman" w:hAnsi="Times New Roman"/>
          <w:sz w:val="24"/>
          <w:szCs w:val="24"/>
        </w:rPr>
        <w:t xml:space="preserve">  требований об оплате суммы неосновательного обогащения за незаконное использование земельных участков. В настоящее время сумма  оплаченных  требований </w:t>
      </w:r>
      <w:r w:rsidRPr="007967C2">
        <w:rPr>
          <w:rFonts w:ascii="Times New Roman" w:hAnsi="Times New Roman"/>
          <w:sz w:val="24"/>
          <w:szCs w:val="24"/>
        </w:rPr>
        <w:lastRenderedPageBreak/>
        <w:t xml:space="preserve">составляет </w:t>
      </w:r>
      <w:r w:rsidR="00B35A15">
        <w:rPr>
          <w:rFonts w:ascii="Times New Roman" w:hAnsi="Times New Roman"/>
          <w:sz w:val="24"/>
          <w:szCs w:val="24"/>
        </w:rPr>
        <w:t>163 733,32</w:t>
      </w:r>
      <w:r w:rsidRPr="007967C2">
        <w:rPr>
          <w:rFonts w:ascii="Times New Roman" w:hAnsi="Times New Roman"/>
          <w:sz w:val="24"/>
          <w:szCs w:val="24"/>
        </w:rPr>
        <w:t xml:space="preserve"> рублей. По неоплаченным требованиям ведется исковая работа. В отношении </w:t>
      </w:r>
      <w:r w:rsidR="00B35A15">
        <w:rPr>
          <w:rFonts w:ascii="Times New Roman" w:hAnsi="Times New Roman"/>
          <w:sz w:val="24"/>
          <w:szCs w:val="24"/>
        </w:rPr>
        <w:t>135</w:t>
      </w:r>
      <w:r w:rsidRPr="007967C2">
        <w:rPr>
          <w:rFonts w:ascii="Times New Roman" w:hAnsi="Times New Roman"/>
          <w:sz w:val="24"/>
          <w:szCs w:val="24"/>
        </w:rPr>
        <w:t xml:space="preserve"> граждан наложены административные наказания в виде штрафов,  в соответствии со ст. 7.1, 19.5 КоАП РФ общей суммой </w:t>
      </w:r>
      <w:r w:rsidR="00B35A15">
        <w:rPr>
          <w:rFonts w:ascii="Times New Roman" w:hAnsi="Times New Roman"/>
          <w:sz w:val="24"/>
          <w:szCs w:val="24"/>
        </w:rPr>
        <w:t>558700</w:t>
      </w:r>
      <w:r w:rsidRPr="007967C2">
        <w:rPr>
          <w:rFonts w:ascii="Times New Roman" w:hAnsi="Times New Roman"/>
          <w:sz w:val="24"/>
          <w:szCs w:val="24"/>
        </w:rPr>
        <w:t xml:space="preserve"> рублей. В результате мероприятий по МЗК за 2019 г. зарегистрировано право собственности </w:t>
      </w:r>
      <w:r w:rsidR="00B35A15">
        <w:rPr>
          <w:rFonts w:ascii="Times New Roman" w:hAnsi="Times New Roman"/>
          <w:sz w:val="24"/>
          <w:szCs w:val="24"/>
        </w:rPr>
        <w:t>49</w:t>
      </w:r>
      <w:r w:rsidRPr="007967C2">
        <w:rPr>
          <w:rFonts w:ascii="Times New Roman" w:hAnsi="Times New Roman"/>
          <w:sz w:val="24"/>
          <w:szCs w:val="24"/>
        </w:rPr>
        <w:t xml:space="preserve"> земельных участков, освобождено </w:t>
      </w:r>
      <w:r w:rsidR="00B35A15">
        <w:rPr>
          <w:rFonts w:ascii="Times New Roman" w:hAnsi="Times New Roman"/>
          <w:sz w:val="24"/>
          <w:szCs w:val="24"/>
        </w:rPr>
        <w:t>34</w:t>
      </w:r>
      <w:r w:rsidRPr="007967C2">
        <w:rPr>
          <w:rFonts w:ascii="Times New Roman" w:hAnsi="Times New Roman"/>
          <w:sz w:val="24"/>
          <w:szCs w:val="24"/>
        </w:rPr>
        <w:t xml:space="preserve"> участков, самовольно занимаемых гражданами.</w:t>
      </w:r>
    </w:p>
    <w:p w:rsidR="003C64D7" w:rsidRPr="007967C2" w:rsidRDefault="003C64D7" w:rsidP="003C64D7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3C64D7" w:rsidRPr="007967C2" w:rsidRDefault="003C64D7" w:rsidP="003C64D7">
      <w:pPr>
        <w:spacing w:line="36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7967C2">
        <w:rPr>
          <w:rFonts w:ascii="Times New Roman" w:hAnsi="Times New Roman"/>
          <w:b/>
          <w:sz w:val="24"/>
          <w:szCs w:val="24"/>
        </w:rPr>
        <w:t>Рекомендации в отношении мер и действий, принимаемых правообладателями земельных участков в целях недопущения правонарушений и их устранения</w:t>
      </w:r>
    </w:p>
    <w:p w:rsidR="003C64D7" w:rsidRPr="007967C2" w:rsidRDefault="003C64D7" w:rsidP="003C64D7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 w:rsidRPr="007967C2">
        <w:rPr>
          <w:rFonts w:ascii="Times New Roman" w:hAnsi="Times New Roman"/>
          <w:sz w:val="24"/>
          <w:szCs w:val="24"/>
        </w:rPr>
        <w:t>- Своевременно оформлять права на земельный участок (долю) в установленном законодательством порядке, использовать земельный участок исключительно при условии наличия, возникновения перехода права на земельный участок;</w:t>
      </w:r>
    </w:p>
    <w:p w:rsidR="003C64D7" w:rsidRPr="007967C2" w:rsidRDefault="003C64D7" w:rsidP="003C64D7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 w:rsidRPr="007967C2">
        <w:rPr>
          <w:rFonts w:ascii="Times New Roman" w:hAnsi="Times New Roman"/>
          <w:sz w:val="24"/>
          <w:szCs w:val="24"/>
        </w:rPr>
        <w:t xml:space="preserve">- своевременно осуществлять государственную регистрацию права, как на земельный участок, так и на объекты недвижимости на нем; </w:t>
      </w:r>
    </w:p>
    <w:p w:rsidR="003C64D7" w:rsidRPr="007967C2" w:rsidRDefault="003C64D7" w:rsidP="003C64D7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 w:rsidRPr="007967C2">
        <w:rPr>
          <w:rFonts w:ascii="Times New Roman" w:hAnsi="Times New Roman"/>
          <w:sz w:val="24"/>
          <w:szCs w:val="24"/>
        </w:rPr>
        <w:t>- исключать самовольное использование земельных участков;</w:t>
      </w:r>
    </w:p>
    <w:p w:rsidR="003C64D7" w:rsidRPr="007967C2" w:rsidRDefault="003C64D7" w:rsidP="003C64D7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 w:rsidRPr="007967C2">
        <w:rPr>
          <w:rFonts w:ascii="Times New Roman" w:hAnsi="Times New Roman"/>
          <w:sz w:val="24"/>
          <w:szCs w:val="24"/>
        </w:rPr>
        <w:t>- не допускать порчу и загрязнение земель, как природного ресурса;</w:t>
      </w:r>
    </w:p>
    <w:p w:rsidR="003C64D7" w:rsidRPr="007967C2" w:rsidRDefault="003C64D7" w:rsidP="003C64D7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 w:rsidRPr="007967C2">
        <w:rPr>
          <w:rFonts w:ascii="Times New Roman" w:hAnsi="Times New Roman"/>
          <w:sz w:val="24"/>
          <w:szCs w:val="24"/>
        </w:rPr>
        <w:t>- своевременно заключать договоры купли – продажи земельного участка в случаях установленных законодательством;</w:t>
      </w:r>
    </w:p>
    <w:p w:rsidR="003C64D7" w:rsidRPr="007967C2" w:rsidRDefault="003C64D7" w:rsidP="003C64D7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 w:rsidRPr="007967C2">
        <w:rPr>
          <w:rFonts w:ascii="Times New Roman" w:hAnsi="Times New Roman"/>
          <w:sz w:val="24"/>
          <w:szCs w:val="24"/>
        </w:rPr>
        <w:t>- обеспечить своевременный возврат земельных участков по истечению срока аренды;</w:t>
      </w:r>
    </w:p>
    <w:p w:rsidR="003C64D7" w:rsidRPr="007967C2" w:rsidRDefault="003C64D7" w:rsidP="003C64D7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 w:rsidRPr="007967C2">
        <w:rPr>
          <w:rFonts w:ascii="Times New Roman" w:hAnsi="Times New Roman"/>
          <w:sz w:val="24"/>
          <w:szCs w:val="24"/>
        </w:rPr>
        <w:t>- своевременно уплачивать земельный налог и арендную плату на землю;</w:t>
      </w:r>
    </w:p>
    <w:p w:rsidR="003C64D7" w:rsidRPr="007967C2" w:rsidRDefault="003C64D7" w:rsidP="003C64D7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 w:rsidRPr="007967C2">
        <w:rPr>
          <w:rFonts w:ascii="Times New Roman" w:hAnsi="Times New Roman"/>
          <w:sz w:val="24"/>
          <w:szCs w:val="24"/>
        </w:rPr>
        <w:t>- соблюдать сроки и условия использования земельных участков в случаях установленных законодательством;</w:t>
      </w:r>
    </w:p>
    <w:p w:rsidR="003C64D7" w:rsidRPr="007967C2" w:rsidRDefault="003C64D7" w:rsidP="003C64D7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 w:rsidRPr="007967C2">
        <w:rPr>
          <w:rFonts w:ascii="Times New Roman" w:hAnsi="Times New Roman"/>
          <w:sz w:val="24"/>
          <w:szCs w:val="24"/>
        </w:rPr>
        <w:t>- соблюдать границы отвода земельного участка;</w:t>
      </w:r>
    </w:p>
    <w:p w:rsidR="003C64D7" w:rsidRPr="007967C2" w:rsidRDefault="003C64D7" w:rsidP="003C64D7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 w:rsidRPr="007967C2">
        <w:rPr>
          <w:rFonts w:ascii="Times New Roman" w:hAnsi="Times New Roman"/>
          <w:sz w:val="24"/>
          <w:szCs w:val="24"/>
        </w:rPr>
        <w:t>- использовать земельные участки в соответствии с целевым назначением и видом разрешенного использования;</w:t>
      </w:r>
    </w:p>
    <w:p w:rsidR="007967C2" w:rsidRPr="007967C2" w:rsidRDefault="003C64D7" w:rsidP="00A80531">
      <w:pPr>
        <w:pStyle w:val="3"/>
        <w:spacing w:line="360" w:lineRule="auto"/>
        <w:ind w:firstLine="851"/>
        <w:rPr>
          <w:rFonts w:ascii="Times New Roman" w:hAnsi="Times New Roman"/>
          <w:sz w:val="24"/>
          <w:szCs w:val="24"/>
          <w:lang w:val="ru-RU" w:eastAsia="ru-RU"/>
        </w:rPr>
      </w:pPr>
      <w:r w:rsidRPr="007967C2">
        <w:rPr>
          <w:rFonts w:ascii="Times New Roman" w:hAnsi="Times New Roman"/>
          <w:sz w:val="24"/>
          <w:szCs w:val="24"/>
          <w:lang w:eastAsia="ru-RU"/>
        </w:rPr>
        <w:t>- своевременно реагировать  на предостережения и предписания органа муниципального контроля в отношении состояния, порядка и законности  и земельных участков</w:t>
      </w:r>
      <w:r w:rsidRPr="007967C2">
        <w:rPr>
          <w:rFonts w:ascii="Times New Roman" w:hAnsi="Times New Roman"/>
          <w:sz w:val="24"/>
          <w:szCs w:val="24"/>
          <w:lang w:val="ru-RU" w:eastAsia="ru-RU"/>
        </w:rPr>
        <w:t>.</w:t>
      </w:r>
    </w:p>
    <w:p w:rsidR="007967C2" w:rsidRPr="007967C2" w:rsidRDefault="007967C2" w:rsidP="007967C2">
      <w:pPr>
        <w:pStyle w:val="3"/>
        <w:spacing w:line="360" w:lineRule="auto"/>
        <w:ind w:firstLine="851"/>
        <w:rPr>
          <w:rFonts w:ascii="Times New Roman" w:hAnsi="Times New Roman"/>
          <w:sz w:val="24"/>
          <w:szCs w:val="24"/>
          <w:lang w:val="ru-RU" w:eastAsia="ru-RU"/>
        </w:rPr>
      </w:pPr>
      <w:r w:rsidRPr="007967C2">
        <w:rPr>
          <w:rFonts w:ascii="Times New Roman" w:hAnsi="Times New Roman"/>
          <w:sz w:val="24"/>
          <w:szCs w:val="24"/>
          <w:lang w:val="ru-RU" w:eastAsia="ru-RU"/>
        </w:rPr>
        <w:t xml:space="preserve">В случае возникновения ситуаций, требующих дополнительного разъяснения относительно соблюдения требований земельного законодательства, получить квалифицированную помощь по существу возможно посредством личного обращения к специалистам </w:t>
      </w:r>
      <w:r w:rsidR="00A80531">
        <w:rPr>
          <w:rFonts w:ascii="Times New Roman" w:hAnsi="Times New Roman"/>
          <w:sz w:val="24"/>
          <w:szCs w:val="24"/>
          <w:lang w:val="ru-RU" w:eastAsia="ru-RU"/>
        </w:rPr>
        <w:t>Контрольного управления администрации муниципального района Сергиевский</w:t>
      </w:r>
      <w:r w:rsidRPr="007967C2">
        <w:rPr>
          <w:rFonts w:ascii="Times New Roman" w:hAnsi="Times New Roman"/>
          <w:sz w:val="24"/>
          <w:szCs w:val="24"/>
          <w:lang w:val="ru-RU" w:eastAsia="ru-RU"/>
        </w:rPr>
        <w:t>, уполномоченным на осуществление муниципального земельного контроля.</w:t>
      </w:r>
    </w:p>
    <w:p w:rsidR="007967C2" w:rsidRPr="007967C2" w:rsidRDefault="007967C2" w:rsidP="007967C2">
      <w:pPr>
        <w:pStyle w:val="3"/>
        <w:spacing w:line="360" w:lineRule="auto"/>
        <w:ind w:firstLine="851"/>
        <w:rPr>
          <w:rFonts w:ascii="Times New Roman" w:hAnsi="Times New Roman"/>
          <w:sz w:val="24"/>
          <w:szCs w:val="24"/>
          <w:lang w:val="ru-RU" w:eastAsia="ru-RU"/>
        </w:rPr>
      </w:pPr>
    </w:p>
    <w:p w:rsidR="007967C2" w:rsidRPr="007967C2" w:rsidRDefault="007967C2" w:rsidP="007967C2">
      <w:pPr>
        <w:pStyle w:val="3"/>
        <w:spacing w:line="360" w:lineRule="auto"/>
        <w:ind w:firstLine="851"/>
        <w:rPr>
          <w:rFonts w:ascii="Times New Roman" w:hAnsi="Times New Roman"/>
          <w:sz w:val="24"/>
          <w:szCs w:val="24"/>
          <w:lang w:val="ru-RU" w:eastAsia="ru-RU"/>
        </w:rPr>
      </w:pPr>
      <w:proofErr w:type="gramStart"/>
      <w:r w:rsidRPr="007967C2">
        <w:rPr>
          <w:rFonts w:ascii="Times New Roman" w:hAnsi="Times New Roman"/>
          <w:sz w:val="24"/>
          <w:szCs w:val="24"/>
          <w:lang w:val="ru-RU" w:eastAsia="ru-RU"/>
        </w:rPr>
        <w:t>Для того чтобы проследить в порядке самоконтроля, не допущены ли землепользователями самовольное занятие земель, достаточно соотнести границы используемого земельного участка с границами земельного участка учтенных в ГКН.</w:t>
      </w:r>
      <w:proofErr w:type="gramEnd"/>
      <w:r w:rsidRPr="007967C2">
        <w:rPr>
          <w:rFonts w:ascii="Times New Roman" w:hAnsi="Times New Roman"/>
          <w:sz w:val="24"/>
          <w:szCs w:val="24"/>
          <w:lang w:val="ru-RU" w:eastAsia="ru-RU"/>
        </w:rPr>
        <w:t xml:space="preserve"> Общедоступная информация о границах земельных участков размещена на публичной кадастровой карте в сети «Интернет» по адресу: http://pkk5.rosreestr.ru.</w:t>
      </w:r>
    </w:p>
    <w:p w:rsidR="007967C2" w:rsidRDefault="007967C2" w:rsidP="003C64D7">
      <w:pPr>
        <w:pStyle w:val="3"/>
        <w:spacing w:line="360" w:lineRule="auto"/>
        <w:ind w:firstLine="851"/>
        <w:rPr>
          <w:rFonts w:ascii="Times New Roman" w:hAnsi="Times New Roman"/>
          <w:sz w:val="28"/>
          <w:szCs w:val="28"/>
          <w:lang w:val="ru-RU" w:eastAsia="ru-RU"/>
        </w:rPr>
      </w:pPr>
    </w:p>
    <w:p w:rsidR="00C65FD0" w:rsidRDefault="00C65FD0"/>
    <w:sectPr w:rsidR="00C65FD0" w:rsidSect="00826504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4D7"/>
    <w:rsid w:val="00225598"/>
    <w:rsid w:val="003C64D7"/>
    <w:rsid w:val="00746A89"/>
    <w:rsid w:val="007967C2"/>
    <w:rsid w:val="00826504"/>
    <w:rsid w:val="00A80531"/>
    <w:rsid w:val="00AD3F21"/>
    <w:rsid w:val="00B35A15"/>
    <w:rsid w:val="00C65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4D7"/>
    <w:pPr>
      <w:widowControl w:val="0"/>
      <w:ind w:firstLine="0"/>
      <w:jc w:val="both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C64D7"/>
    <w:rPr>
      <w:color w:val="0000FF"/>
      <w:u w:val="single"/>
    </w:rPr>
  </w:style>
  <w:style w:type="paragraph" w:styleId="3">
    <w:name w:val="Body Text 3"/>
    <w:basedOn w:val="a"/>
    <w:link w:val="30"/>
    <w:rsid w:val="003C64D7"/>
    <w:pPr>
      <w:spacing w:after="120"/>
    </w:pPr>
    <w:rPr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rsid w:val="003C64D7"/>
    <w:rPr>
      <w:rFonts w:ascii="Arial" w:eastAsia="Times New Roman" w:hAnsi="Arial" w:cs="Times New Roman"/>
      <w:snapToGrid w:val="0"/>
      <w:sz w:val="16"/>
      <w:szCs w:val="16"/>
      <w:lang w:val="x-none" w:eastAsia="x-none"/>
    </w:rPr>
  </w:style>
  <w:style w:type="paragraph" w:styleId="a4">
    <w:name w:val="No Spacing"/>
    <w:uiPriority w:val="99"/>
    <w:qFormat/>
    <w:rsid w:val="003C64D7"/>
    <w:pPr>
      <w:ind w:firstLine="0"/>
    </w:pPr>
    <w:rPr>
      <w:rFonts w:ascii="Calibri" w:eastAsia="Calibri" w:hAnsi="Calibri" w:cs="Times New Roman"/>
      <w:sz w:val="22"/>
    </w:rPr>
  </w:style>
  <w:style w:type="paragraph" w:styleId="a5">
    <w:name w:val="List Paragraph"/>
    <w:basedOn w:val="a"/>
    <w:uiPriority w:val="99"/>
    <w:qFormat/>
    <w:rsid w:val="003C64D7"/>
    <w:pPr>
      <w:widowControl/>
      <w:spacing w:after="200" w:line="276" w:lineRule="auto"/>
      <w:ind w:left="720"/>
      <w:contextualSpacing/>
      <w:jc w:val="left"/>
    </w:pPr>
    <w:rPr>
      <w:rFonts w:ascii="Calibri" w:eastAsia="Calibri" w:hAnsi="Calibri"/>
      <w:snapToGrid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4D7"/>
    <w:pPr>
      <w:widowControl w:val="0"/>
      <w:ind w:firstLine="0"/>
      <w:jc w:val="both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C64D7"/>
    <w:rPr>
      <w:color w:val="0000FF"/>
      <w:u w:val="single"/>
    </w:rPr>
  </w:style>
  <w:style w:type="paragraph" w:styleId="3">
    <w:name w:val="Body Text 3"/>
    <w:basedOn w:val="a"/>
    <w:link w:val="30"/>
    <w:rsid w:val="003C64D7"/>
    <w:pPr>
      <w:spacing w:after="120"/>
    </w:pPr>
    <w:rPr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rsid w:val="003C64D7"/>
    <w:rPr>
      <w:rFonts w:ascii="Arial" w:eastAsia="Times New Roman" w:hAnsi="Arial" w:cs="Times New Roman"/>
      <w:snapToGrid w:val="0"/>
      <w:sz w:val="16"/>
      <w:szCs w:val="16"/>
      <w:lang w:val="x-none" w:eastAsia="x-none"/>
    </w:rPr>
  </w:style>
  <w:style w:type="paragraph" w:styleId="a4">
    <w:name w:val="No Spacing"/>
    <w:uiPriority w:val="99"/>
    <w:qFormat/>
    <w:rsid w:val="003C64D7"/>
    <w:pPr>
      <w:ind w:firstLine="0"/>
    </w:pPr>
    <w:rPr>
      <w:rFonts w:ascii="Calibri" w:eastAsia="Calibri" w:hAnsi="Calibri" w:cs="Times New Roman"/>
      <w:sz w:val="22"/>
    </w:rPr>
  </w:style>
  <w:style w:type="paragraph" w:styleId="a5">
    <w:name w:val="List Paragraph"/>
    <w:basedOn w:val="a"/>
    <w:uiPriority w:val="99"/>
    <w:qFormat/>
    <w:rsid w:val="003C64D7"/>
    <w:pPr>
      <w:widowControl/>
      <w:spacing w:after="200" w:line="276" w:lineRule="auto"/>
      <w:ind w:left="720"/>
      <w:contextualSpacing/>
      <w:jc w:val="left"/>
    </w:pPr>
    <w:rPr>
      <w:rFonts w:ascii="Calibri" w:eastAsia="Calibri" w:hAnsi="Calibri"/>
      <w:snapToGrid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4661/d4131daeffceff28e2dda2eba7105f88abc9e7e9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4661/d4131daeffceff28e2dda2eba7105f88abc9e7e9/" TargetMode="External"/><Relationship Id="rId5" Type="http://schemas.openxmlformats.org/officeDocument/2006/relationships/hyperlink" Target="http://www.consultant.ru/document/cons_doc_LAW_34661/d4131daeffceff28e2dda2eba7105f88abc9e7e9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2844</Words>
  <Characters>16215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2019-12-31T07:07:00Z</dcterms:created>
  <dcterms:modified xsi:type="dcterms:W3CDTF">2019-12-31T07:16:00Z</dcterms:modified>
</cp:coreProperties>
</file>